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ФЕДЕРЦИИ</w:t>
      </w: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технологии и предпринимательства</w:t>
      </w: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C01" w:rsidRDefault="00C31C01" w:rsidP="00C31C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C31C01" w:rsidRDefault="00C31C01" w:rsidP="00C31C01">
      <w:pPr>
        <w:tabs>
          <w:tab w:val="left" w:pos="39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1C01" w:rsidRDefault="006A287A" w:rsidP="00C31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ОБУЧЕНИЕ СТАРШЕКЛАССНИКОВ ОСНОВАМ ПРЕДПРИНИМАТЕЛЬСКОЙ ДЕЯТЕЛЬНОСТИ</w:t>
      </w:r>
    </w:p>
    <w:p w:rsidR="00C31C01" w:rsidRDefault="00C31C01" w:rsidP="00C31C01">
      <w:pPr>
        <w:pStyle w:val="5"/>
        <w:spacing w:before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выполнил______________________________________Остапенко Н.</w:t>
      </w:r>
    </w:p>
    <w:p w:rsidR="00C31C01" w:rsidRDefault="00C31C01" w:rsidP="00C3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C31C01" w:rsidRDefault="00C31C01" w:rsidP="00C31C01">
      <w:pPr>
        <w:pStyle w:val="webbullet2gif"/>
        <w:tabs>
          <w:tab w:val="left" w:pos="1125"/>
          <w:tab w:val="center" w:pos="481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педагогики, психологии и коммуникативистики       курс 4</w:t>
      </w:r>
    </w:p>
    <w:p w:rsidR="00C31C01" w:rsidRDefault="00C31C01" w:rsidP="00C31C01">
      <w:pPr>
        <w:pStyle w:val="webbullet2gif"/>
        <w:tabs>
          <w:tab w:val="left" w:pos="1125"/>
          <w:tab w:val="center" w:pos="481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Направление 44.03.05 Педагогическое образование</w:t>
      </w:r>
    </w:p>
    <w:p w:rsidR="00C31C01" w:rsidRDefault="00C31C01" w:rsidP="00C31C01">
      <w:pPr>
        <w:pStyle w:val="webbullet3gif"/>
        <w:tabs>
          <w:tab w:val="left" w:pos="1125"/>
          <w:tab w:val="center" w:pos="481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профиль Технологическое образование. Экономика</w:t>
      </w:r>
    </w:p>
    <w:p w:rsidR="00C31C01" w:rsidRDefault="00C31C01" w:rsidP="00C31C01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руководитель, </w:t>
      </w:r>
    </w:p>
    <w:p w:rsidR="00C31C01" w:rsidRDefault="00C31C01" w:rsidP="00C31C01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проф., докт. пед. наук,</w:t>
      </w:r>
    </w:p>
    <w:p w:rsidR="00C31C01" w:rsidRDefault="00C31C01" w:rsidP="00C31C0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____________________________________________________Н.М. Сажина</w:t>
      </w:r>
    </w:p>
    <w:p w:rsidR="00C31C01" w:rsidRDefault="00C31C01" w:rsidP="00C3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C31C01" w:rsidRDefault="00C31C01" w:rsidP="00C31C0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</w:p>
    <w:p w:rsidR="00C31C01" w:rsidRDefault="00C31C01" w:rsidP="00C31C01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доц., канд. пед. наук___________________________________ А.Г. Хентонен</w:t>
      </w:r>
    </w:p>
    <w:p w:rsidR="00C31C01" w:rsidRDefault="00C31C01" w:rsidP="00C31C01">
      <w:pPr>
        <w:pStyle w:val="Web"/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(подпись, дата)                               </w:t>
      </w:r>
    </w:p>
    <w:p w:rsidR="00C31C01" w:rsidRDefault="00C31C01" w:rsidP="00C31C01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A0FFE" w:rsidRDefault="009A0FFE" w:rsidP="00C31C01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A0FFE" w:rsidRDefault="009A0FFE" w:rsidP="00C31C01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C31C01" w:rsidRDefault="00C31C01" w:rsidP="00C31C01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9A0FFE" w:rsidRDefault="00C31C01" w:rsidP="009A0FFE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2018</w:t>
      </w:r>
      <w:r w:rsidR="009A0FFE">
        <w:rPr>
          <w:color w:val="000000"/>
          <w:sz w:val="28"/>
          <w:szCs w:val="28"/>
        </w:rPr>
        <w:br w:type="page"/>
      </w:r>
    </w:p>
    <w:p w:rsidR="00C31C01" w:rsidRDefault="00C31C01" w:rsidP="00C31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80"/>
        <w:tblW w:w="9909" w:type="dxa"/>
        <w:tblLook w:val="04A0" w:firstRow="1" w:lastRow="0" w:firstColumn="1" w:lastColumn="0" w:noHBand="0" w:noVBand="1"/>
      </w:tblPr>
      <w:tblGrid>
        <w:gridCol w:w="426"/>
        <w:gridCol w:w="636"/>
        <w:gridCol w:w="8351"/>
        <w:gridCol w:w="496"/>
      </w:tblGrid>
      <w:tr w:rsidR="00824456" w:rsidRPr="00A44EE9" w:rsidTr="0015042C">
        <w:trPr>
          <w:trHeight w:val="706"/>
        </w:trPr>
        <w:tc>
          <w:tcPr>
            <w:tcW w:w="9413" w:type="dxa"/>
            <w:gridSpan w:val="3"/>
            <w:hideMark/>
          </w:tcPr>
          <w:p w:rsidR="00824456" w:rsidRPr="00A44EE9" w:rsidRDefault="00824456" w:rsidP="003865E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Введение…………………………………………………………………………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24456" w:rsidRPr="00A44EE9" w:rsidTr="0015042C">
        <w:trPr>
          <w:trHeight w:val="564"/>
        </w:trPr>
        <w:tc>
          <w:tcPr>
            <w:tcW w:w="42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87" w:type="dxa"/>
            <w:gridSpan w:val="2"/>
            <w:hideMark/>
          </w:tcPr>
          <w:p w:rsidR="00824456" w:rsidRPr="00A44EE9" w:rsidRDefault="00824456" w:rsidP="00824456">
            <w:pPr>
              <w:tabs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 как проблема</w:t>
            </w:r>
            <w:r w:rsidRPr="00A4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496" w:type="dxa"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24456" w:rsidRPr="00A44EE9" w:rsidTr="0015042C">
        <w:trPr>
          <w:trHeight w:val="687"/>
        </w:trPr>
        <w:tc>
          <w:tcPr>
            <w:tcW w:w="426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51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обучения старшеклассников основам предпринимательской деятельности………………………...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6</w:t>
            </w:r>
          </w:p>
        </w:tc>
      </w:tr>
      <w:tr w:rsidR="00824456" w:rsidRPr="00A44EE9" w:rsidTr="0015042C">
        <w:trPr>
          <w:trHeight w:val="687"/>
        </w:trPr>
        <w:tc>
          <w:tcPr>
            <w:tcW w:w="426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351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C01">
              <w:rPr>
                <w:rFonts w:ascii="Times New Roman" w:hAnsi="Times New Roman" w:cs="Times New Roman"/>
                <w:sz w:val="28"/>
                <w:szCs w:val="28"/>
              </w:rPr>
              <w:t>Качества личности успешного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824456" w:rsidRPr="00A44EE9" w:rsidTr="0015042C">
        <w:trPr>
          <w:trHeight w:val="687"/>
        </w:trPr>
        <w:tc>
          <w:tcPr>
            <w:tcW w:w="42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8987" w:type="dxa"/>
            <w:gridSpan w:val="2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0312">
              <w:rPr>
                <w:rFonts w:ascii="Times New Roman" w:hAnsi="Times New Roman" w:cs="Times New Roman"/>
                <w:sz w:val="28"/>
                <w:szCs w:val="28"/>
              </w:rPr>
              <w:t>Экспериментальное исследование по развитию предпринимательских способностей учащихся на уроках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49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5042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824456" w:rsidRPr="00A44EE9" w:rsidTr="0015042C">
        <w:trPr>
          <w:trHeight w:val="687"/>
        </w:trPr>
        <w:tc>
          <w:tcPr>
            <w:tcW w:w="42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6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Pr="00A44E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.1.</w:t>
            </w:r>
          </w:p>
        </w:tc>
        <w:tc>
          <w:tcPr>
            <w:tcW w:w="8351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0312">
              <w:rPr>
                <w:rFonts w:ascii="Times New Roman" w:hAnsi="Times New Roman" w:cs="Times New Roman"/>
                <w:sz w:val="28"/>
                <w:szCs w:val="28"/>
              </w:rPr>
              <w:t>Методы и средства формирования  предпринимательских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способностей……………………………………………………………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15</w:t>
            </w:r>
          </w:p>
        </w:tc>
      </w:tr>
      <w:tr w:rsidR="00824456" w:rsidRPr="00A44EE9" w:rsidTr="0015042C">
        <w:trPr>
          <w:trHeight w:val="687"/>
        </w:trPr>
        <w:tc>
          <w:tcPr>
            <w:tcW w:w="42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6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Pr="00A44E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.2.</w:t>
            </w:r>
          </w:p>
        </w:tc>
        <w:tc>
          <w:tcPr>
            <w:tcW w:w="8351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 предпринимательских способностей учащихся………………………………………………………………..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18</w:t>
            </w:r>
          </w:p>
        </w:tc>
      </w:tr>
      <w:tr w:rsidR="00824456" w:rsidRPr="00A44EE9" w:rsidTr="0015042C">
        <w:trPr>
          <w:trHeight w:val="687"/>
        </w:trPr>
        <w:tc>
          <w:tcPr>
            <w:tcW w:w="426" w:type="dxa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36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8351" w:type="dxa"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предпринимательских способностей учащихся на уроках экономики……………………….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20</w:t>
            </w:r>
          </w:p>
        </w:tc>
      </w:tr>
      <w:tr w:rsidR="00824456" w:rsidRPr="00A44EE9" w:rsidTr="0015042C">
        <w:trPr>
          <w:trHeight w:val="687"/>
        </w:trPr>
        <w:tc>
          <w:tcPr>
            <w:tcW w:w="9413" w:type="dxa"/>
            <w:gridSpan w:val="3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Заключение.………………….…………….……………………………………..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824456" w:rsidRPr="00A44EE9" w:rsidTr="0015042C">
        <w:trPr>
          <w:trHeight w:val="706"/>
        </w:trPr>
        <w:tc>
          <w:tcPr>
            <w:tcW w:w="9413" w:type="dxa"/>
            <w:gridSpan w:val="3"/>
            <w:hideMark/>
          </w:tcPr>
          <w:p w:rsidR="00824456" w:rsidRPr="00A44EE9" w:rsidRDefault="00824456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44EE9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источников…………….…………………………….</w:t>
            </w:r>
            <w:r w:rsidR="0015042C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496" w:type="dxa"/>
            <w:hideMark/>
          </w:tcPr>
          <w:p w:rsidR="00824456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5042C" w:rsidRPr="00A44EE9" w:rsidTr="0015042C">
        <w:trPr>
          <w:trHeight w:val="706"/>
        </w:trPr>
        <w:tc>
          <w:tcPr>
            <w:tcW w:w="9413" w:type="dxa"/>
            <w:gridSpan w:val="3"/>
            <w:hideMark/>
          </w:tcPr>
          <w:p w:rsidR="0015042C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А…………………………………………………………………….</w:t>
            </w:r>
          </w:p>
        </w:tc>
        <w:tc>
          <w:tcPr>
            <w:tcW w:w="496" w:type="dxa"/>
            <w:hideMark/>
          </w:tcPr>
          <w:p w:rsidR="0015042C" w:rsidRPr="00A44EE9" w:rsidRDefault="0015042C" w:rsidP="003865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C31C01" w:rsidRPr="0015042C" w:rsidRDefault="00C31C01" w:rsidP="001504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FFE" w:rsidRDefault="009A0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C12C1" w:rsidRDefault="004C12C1" w:rsidP="0015042C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A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</w:p>
    <w:p w:rsidR="00FA7F6D" w:rsidRDefault="00FA7F6D" w:rsidP="0084287B">
      <w:pPr>
        <w:pStyle w:val="a4"/>
        <w:spacing w:after="0" w:line="36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454" w:rsidRPr="004B6454" w:rsidRDefault="00D21B71" w:rsidP="004B645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1B71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Актуальность исследования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: о</w:t>
      </w:r>
      <w:r w:rsidRPr="00D21B71">
        <w:rPr>
          <w:rFonts w:ascii="Times New Roman" w:eastAsia="Times New Roman" w:hAnsi="Times New Roman" w:cs="Times New Roman"/>
          <w:kern w:val="36"/>
          <w:sz w:val="28"/>
          <w:szCs w:val="28"/>
        </w:rPr>
        <w:t>бучение основам предпринимательской деятельности обусловлено объективной необходимостью подготовки старшеклассников к жизни в новых экономических условиях.</w:t>
      </w:r>
      <w:r w:rsidR="004B6454" w:rsidRPr="004B6454">
        <w:t xml:space="preserve"> </w:t>
      </w:r>
      <w:r w:rsidR="004B6454" w:rsidRPr="004B6454">
        <w:rPr>
          <w:rFonts w:ascii="Times New Roman" w:eastAsia="Times New Roman" w:hAnsi="Times New Roman" w:cs="Times New Roman"/>
          <w:kern w:val="36"/>
          <w:sz w:val="28"/>
          <w:szCs w:val="28"/>
        </w:rPr>
        <w:t>Фундаментальные основы профессиональной подготовки учащихся содержатся в работах П.Р. Атутова, С.Я. Батышева, В.А. Полякова, М.Н. Скаткина, С.М. Шибанова. Дидактические условия трудовой подготовки, особенности соединения обучения с производительным трудом учащихся исследовались Л.Н. Дроздовым, М.А. Жиделевым, К.Н. Катхановым, Ч.И. Мах-мутовым, Д.А. Тхоржевским, Н.А. Томиным и другими. Вопросы преемственности в трудовой и профессиональной подготовке на разных этапах обучения, развития и прогнозирования профтехшколы раскрывались в работах А.Н. Атрашенко, А. П. Беляевой, B.C. Гершунского, И.Д. Клочкова, Л.Э. Глока, Т.А. Костюковой, Н.Н. Оленника, П.М. Пальянова и других.</w:t>
      </w:r>
    </w:p>
    <w:p w:rsidR="004C12C1" w:rsidRDefault="004C12C1" w:rsidP="004C12C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основании вышеизложенного мы определили </w:t>
      </w:r>
      <w:r w:rsidRPr="00F84CC4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проблему исследования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какие педагогические условия способствуют развитию предпринимательских способностей учащихся на уроках экономики? </w:t>
      </w:r>
    </w:p>
    <w:p w:rsidR="004C12C1" w:rsidRDefault="004C12C1" w:rsidP="004C12C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Решение данной проблемы нашло отражение в теме курсовой работы: «Обучение старшеклассников основам предпринимательской деятельности». </w:t>
      </w:r>
    </w:p>
    <w:p w:rsidR="004C12C1" w:rsidRDefault="004C12C1" w:rsidP="004C12C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Цель исследования: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выявить педагогические условия развития предпринимательских способностей учащихся на уроках экономики. </w:t>
      </w:r>
    </w:p>
    <w:p w:rsidR="004C12C1" w:rsidRDefault="004C12C1" w:rsidP="004C12C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Объект исследования:</w:t>
      </w:r>
      <w:r w:rsidRPr="004C12C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процесс обучения старшеклассников основам предпринимательской деятельности.</w:t>
      </w:r>
    </w:p>
    <w:p w:rsidR="004C12C1" w:rsidRDefault="005808AE" w:rsidP="004C12C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Предмет </w:t>
      </w:r>
      <w:r w:rsidR="004C12C1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исследования: </w:t>
      </w:r>
      <w:r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>средства формирования основ предпринимательской деятельности у старшеклассников.</w:t>
      </w:r>
    </w:p>
    <w:p w:rsidR="004C12C1" w:rsidRDefault="004C12C1" w:rsidP="005808A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Гипотеза исследования. 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Готовность старшеклассников к предпринимательской деятельности необходима для успешной социализации в современном обществе, вместе с тем, овладение основами 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предпринимательской деятельности будет возможным, если процесс обучения оп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</w:rPr>
        <w:t>ределяется следующими факторами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4C12C1" w:rsidRDefault="004C12C1" w:rsidP="005808A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</w:rPr>
        <w:t>учащиеся включены в разные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виды деятельности,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</w:rPr>
        <w:t>разнообразные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связи и отношения,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</w:rPr>
        <w:t>близкие к видам деятельности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>, возникающим в процессе предпринимательской деятельности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4C12C1" w:rsidRDefault="004C12C1" w:rsidP="005808A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>методически обеспечена система подготовки старшеклассников к предпринимательской деятельности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4C12C1" w:rsidRDefault="004C12C1" w:rsidP="005808A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разработаны показатели для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</w:rPr>
        <w:t>оценки</w:t>
      </w:r>
      <w:r w:rsidR="005808AE" w:rsidRPr="005808A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результативности процесса обучения основам предпринимательской деятельности старшеклассников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4C12C1" w:rsidRDefault="004C12C1" w:rsidP="004C12C1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Задачи исследования: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Проанализировать психолого-педагогическую литературу по развитию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предпринимательских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учащихся на уроках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Определить сущность понятия «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предпринимательская деятельность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Провести ретроспективный анализ и выявить современное состояние проблемы развития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предпринимательских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способностей учащихся на уроках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Выявить методы и средства развития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предпринимательских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способностей учащихся на уроках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Провести эксперимента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льное исследование по развитию предпринимательских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способностей учащихся на уроках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экономики.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Разработать программу развития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предпринимательских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способностей учащихся на уроках </w:t>
      </w:r>
      <w:r w:rsidR="005808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C12C1" w:rsidRDefault="004C12C1" w:rsidP="004C12C1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Проанализировать результаты исследования и сделать выводы.</w:t>
      </w:r>
    </w:p>
    <w:p w:rsidR="004C12C1" w:rsidRDefault="004C12C1" w:rsidP="004C12C1">
      <w:pPr>
        <w:pStyle w:val="1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FD5A0B">
        <w:rPr>
          <w:b w:val="0"/>
          <w:bCs w:val="0"/>
          <w:i/>
          <w:sz w:val="28"/>
          <w:szCs w:val="28"/>
        </w:rPr>
        <w:t>Методы исследования.</w:t>
      </w:r>
      <w:r w:rsidRPr="00FD5A0B">
        <w:rPr>
          <w:b w:val="0"/>
          <w:bCs w:val="0"/>
          <w:sz w:val="28"/>
          <w:szCs w:val="28"/>
        </w:rPr>
        <w:t xml:space="preserve"> </w:t>
      </w:r>
    </w:p>
    <w:p w:rsidR="004C12C1" w:rsidRDefault="004C12C1" w:rsidP="004C12C1">
      <w:pPr>
        <w:pStyle w:val="1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 т</w:t>
      </w:r>
      <w:r w:rsidRPr="00FD5A0B">
        <w:rPr>
          <w:b w:val="0"/>
          <w:bCs w:val="0"/>
          <w:sz w:val="28"/>
          <w:szCs w:val="28"/>
        </w:rPr>
        <w:t xml:space="preserve">еоретические: анализ предмета и проблемы исследования на основе изучения философской и психолого-педагогической литературы, анализ собственной педагогической деятельности и передового педагогического опыта, систематизация и обобщение; </w:t>
      </w:r>
    </w:p>
    <w:p w:rsidR="004C12C1" w:rsidRDefault="00D21B71" w:rsidP="004C12C1">
      <w:pPr>
        <w:pStyle w:val="1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-</w:t>
      </w:r>
      <w:r w:rsidR="004C12C1" w:rsidRPr="00FD5A0B">
        <w:rPr>
          <w:b w:val="0"/>
          <w:bCs w:val="0"/>
          <w:sz w:val="28"/>
          <w:szCs w:val="28"/>
        </w:rPr>
        <w:t>эмпирические: педагогический эксперимент, наблюдение, анкетирование, беседа, тестирование, изучение продуктов деятельности учащихся, самооценка, сравнительный анализ, стимулирование.</w:t>
      </w:r>
    </w:p>
    <w:p w:rsidR="004C12C1" w:rsidRDefault="004C12C1" w:rsidP="004C12C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математические: статистическая обработка полученных данных. </w:t>
      </w:r>
    </w:p>
    <w:p w:rsidR="004C12C1" w:rsidRPr="00E80846" w:rsidRDefault="004C12C1" w:rsidP="004C12C1">
      <w:pPr>
        <w:pStyle w:val="a5"/>
        <w:shd w:val="clear" w:color="auto" w:fill="FFFFFF"/>
        <w:spacing w:before="0" w:beforeAutospacing="0" w:after="0" w:afterAutospacing="0" w:line="360" w:lineRule="auto"/>
        <w:ind w:leftChars="0" w:left="0" w:right="0"/>
        <w:rPr>
          <w:sz w:val="28"/>
          <w:szCs w:val="28"/>
        </w:rPr>
      </w:pPr>
      <w:r w:rsidRPr="00FD5A0B">
        <w:rPr>
          <w:bCs/>
          <w:i/>
          <w:sz w:val="28"/>
          <w:szCs w:val="28"/>
        </w:rPr>
        <w:t>Этапы исследования.</w:t>
      </w:r>
      <w:r w:rsidRPr="00FD5A0B">
        <w:rPr>
          <w:sz w:val="28"/>
          <w:szCs w:val="28"/>
        </w:rPr>
        <w:t xml:space="preserve"> </w:t>
      </w:r>
      <w:r w:rsidRPr="00E80846">
        <w:rPr>
          <w:sz w:val="28"/>
          <w:szCs w:val="28"/>
        </w:rPr>
        <w:t xml:space="preserve">Исследование осуществлялось в три этапа. </w:t>
      </w:r>
    </w:p>
    <w:p w:rsidR="004C12C1" w:rsidRPr="00E80846" w:rsidRDefault="004C12C1" w:rsidP="004C12C1">
      <w:pPr>
        <w:pStyle w:val="a5"/>
        <w:shd w:val="clear" w:color="auto" w:fill="FFFFFF"/>
        <w:spacing w:before="0" w:beforeAutospacing="0" w:after="0" w:afterAutospacing="0" w:line="360" w:lineRule="auto"/>
        <w:ind w:leftChars="0" w:left="0" w:right="0"/>
        <w:rPr>
          <w:sz w:val="28"/>
          <w:szCs w:val="28"/>
        </w:rPr>
      </w:pPr>
      <w:r w:rsidRPr="00E80846">
        <w:rPr>
          <w:sz w:val="28"/>
          <w:szCs w:val="28"/>
        </w:rPr>
        <w:t>Первый этап – организационно-подготовительный. Определение цели, уточнение предмета и задач. Изучение состояния проблемы исследования; определение исходных теоретических позиций исследования; формулирование понятийного аппарата исследования.</w:t>
      </w:r>
    </w:p>
    <w:p w:rsidR="004C12C1" w:rsidRPr="00E80846" w:rsidRDefault="004C12C1" w:rsidP="004C12C1">
      <w:pPr>
        <w:pStyle w:val="a5"/>
        <w:shd w:val="clear" w:color="auto" w:fill="FFFFFF"/>
        <w:spacing w:before="0" w:beforeAutospacing="0" w:after="0" w:afterAutospacing="0" w:line="360" w:lineRule="auto"/>
        <w:ind w:leftChars="0" w:left="0" w:right="0"/>
        <w:rPr>
          <w:sz w:val="28"/>
          <w:szCs w:val="28"/>
        </w:rPr>
      </w:pPr>
      <w:r w:rsidRPr="00E80846">
        <w:rPr>
          <w:sz w:val="28"/>
          <w:szCs w:val="28"/>
        </w:rPr>
        <w:t>Второй этап – основной. Проведение тестирования и обобщение его результатов. Обработка данных, анализ и обобщение результатов исследования.</w:t>
      </w:r>
    </w:p>
    <w:p w:rsidR="004C12C1" w:rsidRPr="00E80846" w:rsidRDefault="004C12C1" w:rsidP="004C12C1">
      <w:pPr>
        <w:pStyle w:val="a5"/>
        <w:shd w:val="clear" w:color="auto" w:fill="FFFFFF"/>
        <w:spacing w:before="0" w:beforeAutospacing="0" w:after="0" w:afterAutospacing="0" w:line="360" w:lineRule="auto"/>
        <w:ind w:leftChars="0" w:left="0" w:right="0"/>
        <w:rPr>
          <w:sz w:val="28"/>
          <w:szCs w:val="28"/>
        </w:rPr>
      </w:pPr>
      <w:r w:rsidRPr="00E80846">
        <w:rPr>
          <w:sz w:val="28"/>
          <w:szCs w:val="28"/>
        </w:rPr>
        <w:t>Третий этап – заключительный. Систематизация и обобщение основных результатов исследования, формулирование теоретических выводов.</w:t>
      </w:r>
    </w:p>
    <w:p w:rsidR="004C12C1" w:rsidRPr="00E80846" w:rsidRDefault="004C12C1" w:rsidP="004C12C1">
      <w:pPr>
        <w:pStyle w:val="a5"/>
        <w:shd w:val="clear" w:color="auto" w:fill="FFFFFF"/>
        <w:spacing w:before="0" w:beforeAutospacing="0" w:after="0" w:afterAutospacing="0" w:line="360" w:lineRule="auto"/>
        <w:ind w:leftChars="0" w:left="0" w:right="0"/>
        <w:rPr>
          <w:sz w:val="28"/>
          <w:szCs w:val="28"/>
        </w:rPr>
      </w:pPr>
      <w:r w:rsidRPr="00E80846">
        <w:rPr>
          <w:i/>
          <w:sz w:val="28"/>
          <w:szCs w:val="28"/>
        </w:rPr>
        <w:t>База исследования</w:t>
      </w:r>
      <w:r w:rsidR="00507C33">
        <w:rPr>
          <w:sz w:val="28"/>
          <w:szCs w:val="28"/>
        </w:rPr>
        <w:t>: учащиеся 10</w:t>
      </w:r>
      <w:r w:rsidRPr="00E80846">
        <w:rPr>
          <w:sz w:val="28"/>
          <w:szCs w:val="28"/>
        </w:rPr>
        <w:t xml:space="preserve"> класса МБОУ гимназия №44 города Краснодара.</w:t>
      </w:r>
    </w:p>
    <w:p w:rsidR="009A0FFE" w:rsidRPr="00FE4693" w:rsidRDefault="00FE4693" w:rsidP="004C12C1">
      <w:pPr>
        <w:pStyle w:val="a5"/>
        <w:shd w:val="clear" w:color="auto" w:fill="FFFFFF"/>
        <w:spacing w:before="0" w:beforeAutospacing="0" w:after="0" w:afterAutospacing="0" w:line="360" w:lineRule="auto"/>
        <w:ind w:leftChars="0" w:left="0" w:right="0"/>
        <w:rPr>
          <w:sz w:val="28"/>
          <w:szCs w:val="28"/>
        </w:rPr>
      </w:pPr>
      <w:r w:rsidRPr="00FE4693">
        <w:rPr>
          <w:i/>
          <w:sz w:val="28"/>
          <w:szCs w:val="28"/>
        </w:rPr>
        <w:t>Структура работы</w:t>
      </w:r>
      <w:r w:rsidR="004C12C1" w:rsidRPr="00FE4693">
        <w:rPr>
          <w:sz w:val="28"/>
          <w:szCs w:val="28"/>
        </w:rPr>
        <w:t xml:space="preserve">: работа </w:t>
      </w:r>
      <w:r w:rsidRPr="00FE4693">
        <w:rPr>
          <w:sz w:val="28"/>
          <w:szCs w:val="28"/>
        </w:rPr>
        <w:t>изложена на 29 страницах. Содержит введение, две</w:t>
      </w:r>
      <w:r w:rsidR="004C12C1" w:rsidRPr="00FE4693">
        <w:rPr>
          <w:sz w:val="28"/>
          <w:szCs w:val="28"/>
        </w:rPr>
        <w:t xml:space="preserve"> глав</w:t>
      </w:r>
      <w:r w:rsidRPr="00FE4693">
        <w:rPr>
          <w:sz w:val="28"/>
          <w:szCs w:val="28"/>
        </w:rPr>
        <w:t>ы, заключение, список</w:t>
      </w:r>
      <w:r w:rsidR="004C12C1" w:rsidRPr="00FE4693">
        <w:rPr>
          <w:sz w:val="28"/>
          <w:szCs w:val="28"/>
        </w:rPr>
        <w:t xml:space="preserve"> использованных источников</w:t>
      </w:r>
      <w:r w:rsidRPr="00FE4693">
        <w:rPr>
          <w:sz w:val="28"/>
          <w:szCs w:val="28"/>
        </w:rPr>
        <w:t xml:space="preserve"> и приложение</w:t>
      </w:r>
    </w:p>
    <w:p w:rsidR="009A0FFE" w:rsidRDefault="009A0FFE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507C33" w:rsidRDefault="00507C33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507C33">
        <w:rPr>
          <w:rFonts w:ascii="Times New Roman" w:hAnsi="Times New Roman" w:cs="Times New Roman"/>
          <w:sz w:val="28"/>
          <w:szCs w:val="28"/>
        </w:rPr>
        <w:t>Предпринимательская деятельность как проблема</w:t>
      </w:r>
    </w:p>
    <w:p w:rsidR="00507C33" w:rsidRDefault="00507C33" w:rsidP="00CD4F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C33" w:rsidRDefault="00507C33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Психолого-педагогические условия обучения старшеклассников основам предпринимательской деятельности</w:t>
      </w:r>
    </w:p>
    <w:p w:rsidR="002026CF" w:rsidRDefault="002026CF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5A" w:rsidRPr="008E4D5A" w:rsidRDefault="00025C5D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социально-экономи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ческие </w:t>
      </w:r>
      <w:r>
        <w:rPr>
          <w:rFonts w:ascii="Times New Roman" w:hAnsi="Times New Roman" w:cs="Times New Roman"/>
          <w:sz w:val="28"/>
          <w:szCs w:val="28"/>
        </w:rPr>
        <w:t>преобразования в России постави</w:t>
      </w:r>
      <w:r w:rsidR="008E4D5A" w:rsidRPr="008E4D5A">
        <w:rPr>
          <w:rFonts w:ascii="Times New Roman" w:hAnsi="Times New Roman" w:cs="Times New Roman"/>
          <w:sz w:val="28"/>
          <w:szCs w:val="28"/>
        </w:rPr>
        <w:t>ли зад</w:t>
      </w:r>
      <w:r>
        <w:rPr>
          <w:rFonts w:ascii="Times New Roman" w:hAnsi="Times New Roman" w:cs="Times New Roman"/>
          <w:sz w:val="28"/>
          <w:szCs w:val="28"/>
        </w:rPr>
        <w:t>ачу обеспечения эффективной под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готовки </w:t>
      </w:r>
      <w:r>
        <w:rPr>
          <w:rFonts w:ascii="Times New Roman" w:hAnsi="Times New Roman" w:cs="Times New Roman"/>
          <w:sz w:val="28"/>
          <w:szCs w:val="28"/>
        </w:rPr>
        <w:t>учащихся к жизни в обществе, ос</w:t>
      </w:r>
      <w:r w:rsidR="008E4D5A" w:rsidRPr="008E4D5A">
        <w:rPr>
          <w:rFonts w:ascii="Times New Roman" w:hAnsi="Times New Roman" w:cs="Times New Roman"/>
          <w:sz w:val="28"/>
          <w:szCs w:val="28"/>
        </w:rPr>
        <w:t>новывающемся на рыночной экономике.</w:t>
      </w:r>
    </w:p>
    <w:p w:rsidR="008E4D5A" w:rsidRPr="008E4D5A" w:rsidRDefault="008E4D5A" w:rsidP="00CD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Анализ проблемы показывает, что вопросы обучения предпринимательству в процессе технологической подготовки школьников требуют соответствующего педагогического обеспечения. На практике имеет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место изучение отдельных аспектов экономических проблем, тогда как реальная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предпринимательская деятельность част</w:t>
      </w:r>
      <w:r w:rsidR="00025C5D">
        <w:rPr>
          <w:rFonts w:ascii="Times New Roman" w:hAnsi="Times New Roman" w:cs="Times New Roman"/>
          <w:sz w:val="28"/>
          <w:szCs w:val="28"/>
        </w:rPr>
        <w:t xml:space="preserve">о </w:t>
      </w:r>
      <w:r w:rsidRPr="008E4D5A">
        <w:rPr>
          <w:rFonts w:ascii="Times New Roman" w:hAnsi="Times New Roman" w:cs="Times New Roman"/>
          <w:sz w:val="28"/>
          <w:szCs w:val="28"/>
        </w:rPr>
        <w:t>рассматривается вне связи с практической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составляющей процесса производства изделий и оказания услуг. Относительно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слабо освещены специальные разделы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обеспечивающие целостное освоение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школьниками изучаемого предмета. Традиционные формы и методы экономической подготовки не предполагают включения учащихся в самостоятельную предпринимательскую деятельность и не способствуют активному вхождению выпускников в социальную структуру общества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 развивающейся рыночной экономикой.</w:t>
      </w:r>
    </w:p>
    <w:p w:rsidR="00025C5D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Историко-педагогический анализ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школьного экономического образования в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России позволяет говорить о том, что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обучение предпринимательству на уровне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школы происходило в соответст</w:t>
      </w:r>
      <w:r w:rsidR="00025C5D">
        <w:rPr>
          <w:rFonts w:ascii="Times New Roman" w:hAnsi="Times New Roman" w:cs="Times New Roman"/>
          <w:sz w:val="28"/>
          <w:szCs w:val="28"/>
        </w:rPr>
        <w:t>вии с об</w:t>
      </w:r>
      <w:r w:rsidRPr="008E4D5A">
        <w:rPr>
          <w:rFonts w:ascii="Times New Roman" w:hAnsi="Times New Roman" w:cs="Times New Roman"/>
          <w:sz w:val="28"/>
          <w:szCs w:val="28"/>
        </w:rPr>
        <w:t>щей логикой исторического развития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страны</w:t>
      </w:r>
      <w:r w:rsidR="00025C5D">
        <w:rPr>
          <w:rFonts w:ascii="Times New Roman" w:hAnsi="Times New Roman" w:cs="Times New Roman"/>
          <w:sz w:val="28"/>
          <w:szCs w:val="28"/>
        </w:rPr>
        <w:t>, отражая основные этапы полити</w:t>
      </w:r>
      <w:r w:rsidRPr="008E4D5A">
        <w:rPr>
          <w:rFonts w:ascii="Times New Roman" w:hAnsi="Times New Roman" w:cs="Times New Roman"/>
          <w:sz w:val="28"/>
          <w:szCs w:val="28"/>
        </w:rPr>
        <w:t>че</w:t>
      </w:r>
      <w:r w:rsidR="00025C5D">
        <w:rPr>
          <w:rFonts w:ascii="Times New Roman" w:hAnsi="Times New Roman" w:cs="Times New Roman"/>
          <w:sz w:val="28"/>
          <w:szCs w:val="28"/>
        </w:rPr>
        <w:t>ских реформ и социально-экономи</w:t>
      </w:r>
      <w:r w:rsidRPr="008E4D5A">
        <w:rPr>
          <w:rFonts w:ascii="Times New Roman" w:hAnsi="Times New Roman" w:cs="Times New Roman"/>
          <w:sz w:val="28"/>
          <w:szCs w:val="28"/>
        </w:rPr>
        <w:t>ческого</w:t>
      </w:r>
      <w:r w:rsidR="00025C5D">
        <w:rPr>
          <w:rFonts w:ascii="Times New Roman" w:hAnsi="Times New Roman" w:cs="Times New Roman"/>
          <w:sz w:val="28"/>
          <w:szCs w:val="28"/>
        </w:rPr>
        <w:t xml:space="preserve"> процессов. Сравнение опыта эко</w:t>
      </w:r>
      <w:r w:rsidRPr="008E4D5A">
        <w:rPr>
          <w:rFonts w:ascii="Times New Roman" w:hAnsi="Times New Roman" w:cs="Times New Roman"/>
          <w:sz w:val="28"/>
          <w:szCs w:val="28"/>
        </w:rPr>
        <w:t>номи</w:t>
      </w:r>
      <w:r w:rsidR="00025C5D">
        <w:rPr>
          <w:rFonts w:ascii="Times New Roman" w:hAnsi="Times New Roman" w:cs="Times New Roman"/>
          <w:sz w:val="28"/>
          <w:szCs w:val="28"/>
        </w:rPr>
        <w:t>ческой подготовки школьников За</w:t>
      </w:r>
      <w:r w:rsidRPr="008E4D5A">
        <w:rPr>
          <w:rFonts w:ascii="Times New Roman" w:hAnsi="Times New Roman" w:cs="Times New Roman"/>
          <w:sz w:val="28"/>
          <w:szCs w:val="28"/>
        </w:rPr>
        <w:t>падн</w:t>
      </w:r>
      <w:r w:rsidR="00025C5D">
        <w:rPr>
          <w:rFonts w:ascii="Times New Roman" w:hAnsi="Times New Roman" w:cs="Times New Roman"/>
          <w:sz w:val="28"/>
          <w:szCs w:val="28"/>
        </w:rPr>
        <w:t>ой Европы, Японии, США показыва</w:t>
      </w:r>
      <w:r w:rsidRPr="008E4D5A">
        <w:rPr>
          <w:rFonts w:ascii="Times New Roman" w:hAnsi="Times New Roman" w:cs="Times New Roman"/>
          <w:sz w:val="28"/>
          <w:szCs w:val="28"/>
        </w:rPr>
        <w:t>ет, что важным условием ее успешности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выступ</w:t>
      </w:r>
      <w:r w:rsidR="00025C5D">
        <w:rPr>
          <w:rFonts w:ascii="Times New Roman" w:hAnsi="Times New Roman" w:cs="Times New Roman"/>
          <w:sz w:val="28"/>
          <w:szCs w:val="28"/>
        </w:rPr>
        <w:t>ает соответствие социальному за</w:t>
      </w:r>
      <w:r w:rsidRPr="008E4D5A">
        <w:rPr>
          <w:rFonts w:ascii="Times New Roman" w:hAnsi="Times New Roman" w:cs="Times New Roman"/>
          <w:sz w:val="28"/>
          <w:szCs w:val="28"/>
        </w:rPr>
        <w:t>казу об</w:t>
      </w:r>
      <w:r w:rsidR="00025C5D">
        <w:rPr>
          <w:rFonts w:ascii="Times New Roman" w:hAnsi="Times New Roman" w:cs="Times New Roman"/>
          <w:sz w:val="28"/>
          <w:szCs w:val="28"/>
        </w:rPr>
        <w:t>щества, учет национальных тради</w:t>
      </w:r>
      <w:r w:rsidRPr="008E4D5A">
        <w:rPr>
          <w:rFonts w:ascii="Times New Roman" w:hAnsi="Times New Roman" w:cs="Times New Roman"/>
          <w:sz w:val="28"/>
          <w:szCs w:val="28"/>
        </w:rPr>
        <w:t>ций, реального состояния и перспектив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 xml:space="preserve">экономического развития страны. 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lastRenderedPageBreak/>
        <w:t>Переход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к ры</w:t>
      </w:r>
      <w:r w:rsidR="00025C5D">
        <w:rPr>
          <w:rFonts w:ascii="Times New Roman" w:hAnsi="Times New Roman" w:cs="Times New Roman"/>
          <w:sz w:val="28"/>
          <w:szCs w:val="28"/>
        </w:rPr>
        <w:t>ночным отношениям в России опре</w:t>
      </w:r>
      <w:r w:rsidRPr="008E4D5A">
        <w:rPr>
          <w:rFonts w:ascii="Times New Roman" w:hAnsi="Times New Roman" w:cs="Times New Roman"/>
          <w:sz w:val="28"/>
          <w:szCs w:val="28"/>
        </w:rPr>
        <w:t>делил повышение интереса к бизнесу и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предпринимательству различных слоев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общес</w:t>
      </w:r>
      <w:r w:rsidR="00025C5D">
        <w:rPr>
          <w:rFonts w:ascii="Times New Roman" w:hAnsi="Times New Roman" w:cs="Times New Roman"/>
          <w:sz w:val="28"/>
          <w:szCs w:val="28"/>
        </w:rPr>
        <w:t>тва и особенно подрастающего по</w:t>
      </w:r>
      <w:r w:rsidRPr="008E4D5A">
        <w:rPr>
          <w:rFonts w:ascii="Times New Roman" w:hAnsi="Times New Roman" w:cs="Times New Roman"/>
          <w:sz w:val="28"/>
          <w:szCs w:val="28"/>
        </w:rPr>
        <w:t>коления. Это ставит задачу обеспечения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условий освоения школьниками основ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предпринимательской деятельности через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направляемый и контролируемый процесс</w:t>
      </w:r>
      <w:r w:rsidR="00025C5D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8E4D5A" w:rsidRPr="008E4D5A" w:rsidRDefault="001511A2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современной школы об</w:t>
      </w:r>
      <w:r w:rsidR="008E4D5A" w:rsidRPr="008E4D5A">
        <w:rPr>
          <w:rFonts w:ascii="Times New Roman" w:hAnsi="Times New Roman" w:cs="Times New Roman"/>
          <w:sz w:val="28"/>
          <w:szCs w:val="28"/>
        </w:rPr>
        <w:t>разова</w:t>
      </w:r>
      <w:r>
        <w:rPr>
          <w:rFonts w:ascii="Times New Roman" w:hAnsi="Times New Roman" w:cs="Times New Roman"/>
          <w:sz w:val="28"/>
          <w:szCs w:val="28"/>
        </w:rPr>
        <w:t>тельная область «</w:t>
      </w:r>
      <w:r w:rsidR="00140D9E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>» об</w:t>
      </w:r>
      <w:r w:rsidR="008E4D5A" w:rsidRPr="008E4D5A">
        <w:rPr>
          <w:rFonts w:ascii="Times New Roman" w:hAnsi="Times New Roman" w:cs="Times New Roman"/>
          <w:sz w:val="28"/>
          <w:szCs w:val="28"/>
        </w:rPr>
        <w:t>ладает существенными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чения предпринимательской подго</w:t>
      </w:r>
      <w:r w:rsidR="008E4D5A" w:rsidRPr="008E4D5A">
        <w:rPr>
          <w:rFonts w:ascii="Times New Roman" w:hAnsi="Times New Roman" w:cs="Times New Roman"/>
          <w:sz w:val="28"/>
          <w:szCs w:val="28"/>
        </w:rPr>
        <w:t>товки</w:t>
      </w:r>
      <w:r>
        <w:rPr>
          <w:rFonts w:ascii="Times New Roman" w:hAnsi="Times New Roman" w:cs="Times New Roman"/>
          <w:sz w:val="28"/>
          <w:szCs w:val="28"/>
        </w:rPr>
        <w:t xml:space="preserve"> учащихся. В ней рассматриваются </w:t>
      </w:r>
      <w:r w:rsidR="008E4D5A" w:rsidRPr="008E4D5A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ые в современном обществе эконо</w:t>
      </w:r>
      <w:r w:rsidR="008E4D5A" w:rsidRPr="008E4D5A">
        <w:rPr>
          <w:rFonts w:ascii="Times New Roman" w:hAnsi="Times New Roman" w:cs="Times New Roman"/>
          <w:sz w:val="28"/>
          <w:szCs w:val="28"/>
        </w:rPr>
        <w:t>мичес</w:t>
      </w:r>
      <w:r>
        <w:rPr>
          <w:rFonts w:ascii="Times New Roman" w:hAnsi="Times New Roman" w:cs="Times New Roman"/>
          <w:sz w:val="28"/>
          <w:szCs w:val="28"/>
        </w:rPr>
        <w:t>кие понятия (себестоимость, при</w:t>
      </w:r>
      <w:r w:rsidR="008E4D5A" w:rsidRPr="008E4D5A">
        <w:rPr>
          <w:rFonts w:ascii="Times New Roman" w:hAnsi="Times New Roman" w:cs="Times New Roman"/>
          <w:sz w:val="28"/>
          <w:szCs w:val="28"/>
        </w:rPr>
        <w:t>быль,</w:t>
      </w:r>
      <w:r>
        <w:rPr>
          <w:rFonts w:ascii="Times New Roman" w:hAnsi="Times New Roman" w:cs="Times New Roman"/>
          <w:sz w:val="28"/>
          <w:szCs w:val="28"/>
        </w:rPr>
        <w:t xml:space="preserve"> доходы, расходы, производитель</w:t>
      </w:r>
      <w:r w:rsidR="008E4D5A" w:rsidRPr="008E4D5A">
        <w:rPr>
          <w:rFonts w:ascii="Times New Roman" w:hAnsi="Times New Roman" w:cs="Times New Roman"/>
          <w:sz w:val="28"/>
          <w:szCs w:val="28"/>
        </w:rPr>
        <w:t>ность труда, налоги и др.),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8E4D5A" w:rsidRPr="008E4D5A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ых может быть сформирована «эко</w:t>
      </w:r>
      <w:r w:rsidR="008E4D5A" w:rsidRPr="008E4D5A">
        <w:rPr>
          <w:rFonts w:ascii="Times New Roman" w:hAnsi="Times New Roman" w:cs="Times New Roman"/>
          <w:sz w:val="28"/>
          <w:szCs w:val="28"/>
        </w:rPr>
        <w:t>номическая составляющая»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школьников, образующая 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ательную линию, которая нуждает</w:t>
      </w:r>
      <w:r w:rsidR="008E4D5A" w:rsidRPr="008E4D5A">
        <w:rPr>
          <w:rFonts w:ascii="Times New Roman" w:hAnsi="Times New Roman" w:cs="Times New Roman"/>
          <w:sz w:val="28"/>
          <w:szCs w:val="28"/>
        </w:rPr>
        <w:t>ся в соответствующем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ении. Анализ показывает, что су</w:t>
      </w:r>
      <w:r w:rsidR="008E4D5A" w:rsidRPr="008E4D5A">
        <w:rPr>
          <w:rFonts w:ascii="Times New Roman" w:hAnsi="Times New Roman" w:cs="Times New Roman"/>
          <w:sz w:val="28"/>
          <w:szCs w:val="28"/>
        </w:rPr>
        <w:t>ществующие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методы подго</w:t>
      </w:r>
      <w:r w:rsidR="008E4D5A" w:rsidRPr="008E4D5A">
        <w:rPr>
          <w:rFonts w:ascii="Times New Roman" w:hAnsi="Times New Roman" w:cs="Times New Roman"/>
          <w:sz w:val="28"/>
          <w:szCs w:val="28"/>
        </w:rPr>
        <w:t>товки</w:t>
      </w:r>
      <w:r>
        <w:rPr>
          <w:rFonts w:ascii="Times New Roman" w:hAnsi="Times New Roman" w:cs="Times New Roman"/>
          <w:sz w:val="28"/>
          <w:szCs w:val="28"/>
        </w:rPr>
        <w:t xml:space="preserve"> школьников основам предпринима</w:t>
      </w:r>
      <w:r w:rsidR="008E4D5A" w:rsidRPr="008E4D5A">
        <w:rPr>
          <w:rFonts w:ascii="Times New Roman" w:hAnsi="Times New Roman" w:cs="Times New Roman"/>
          <w:sz w:val="28"/>
          <w:szCs w:val="28"/>
        </w:rPr>
        <w:t>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структуре </w:t>
      </w:r>
      <w:r w:rsidR="00140D9E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позволяют сформи</w:t>
      </w:r>
      <w:r w:rsidR="008E4D5A" w:rsidRPr="008E4D5A">
        <w:rPr>
          <w:rFonts w:ascii="Times New Roman" w:hAnsi="Times New Roman" w:cs="Times New Roman"/>
          <w:sz w:val="28"/>
          <w:szCs w:val="28"/>
        </w:rPr>
        <w:t>ровать начальный уровень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учащихся. Однако, изучение эко</w:t>
      </w:r>
      <w:r w:rsidR="008E4D5A" w:rsidRPr="008E4D5A">
        <w:rPr>
          <w:rFonts w:ascii="Times New Roman" w:hAnsi="Times New Roman" w:cs="Times New Roman"/>
          <w:sz w:val="28"/>
          <w:szCs w:val="28"/>
        </w:rPr>
        <w:t>номических проблем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основном </w:t>
      </w:r>
      <w:r>
        <w:rPr>
          <w:rFonts w:ascii="Times New Roman" w:hAnsi="Times New Roman" w:cs="Times New Roman"/>
          <w:sz w:val="28"/>
          <w:szCs w:val="28"/>
        </w:rPr>
        <w:t>наглядно-иллюстративными ме</w:t>
      </w:r>
      <w:r w:rsidR="008E4D5A" w:rsidRPr="008E4D5A">
        <w:rPr>
          <w:rFonts w:ascii="Times New Roman" w:hAnsi="Times New Roman" w:cs="Times New Roman"/>
          <w:sz w:val="28"/>
          <w:szCs w:val="28"/>
        </w:rPr>
        <w:t>тодами</w:t>
      </w:r>
      <w:r>
        <w:rPr>
          <w:rFonts w:ascii="Times New Roman" w:hAnsi="Times New Roman" w:cs="Times New Roman"/>
          <w:sz w:val="28"/>
          <w:szCs w:val="28"/>
        </w:rPr>
        <w:t xml:space="preserve"> вне связи с реальной предприни</w:t>
      </w:r>
      <w:r w:rsidR="008E4D5A" w:rsidRPr="008E4D5A">
        <w:rPr>
          <w:rFonts w:ascii="Times New Roman" w:hAnsi="Times New Roman" w:cs="Times New Roman"/>
          <w:sz w:val="28"/>
          <w:szCs w:val="28"/>
        </w:rPr>
        <w:t>мательской деятельностью,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четко определен перечень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понятий, которыми должны овладеть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учащие</w:t>
      </w:r>
      <w:r>
        <w:rPr>
          <w:rFonts w:ascii="Times New Roman" w:hAnsi="Times New Roman" w:cs="Times New Roman"/>
          <w:sz w:val="28"/>
          <w:szCs w:val="28"/>
        </w:rPr>
        <w:t>ся; отсутствуют специальные раз</w:t>
      </w:r>
      <w:r w:rsidR="008E4D5A" w:rsidRPr="008E4D5A">
        <w:rPr>
          <w:rFonts w:ascii="Times New Roman" w:hAnsi="Times New Roman" w:cs="Times New Roman"/>
          <w:sz w:val="28"/>
          <w:szCs w:val="28"/>
        </w:rPr>
        <w:t>делы,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целостное освое</w:t>
      </w:r>
      <w:r w:rsidR="008E4D5A" w:rsidRPr="008E4D5A">
        <w:rPr>
          <w:rFonts w:ascii="Times New Roman" w:hAnsi="Times New Roman" w:cs="Times New Roman"/>
          <w:sz w:val="28"/>
          <w:szCs w:val="28"/>
        </w:rPr>
        <w:t>ние ш</w:t>
      </w:r>
      <w:r>
        <w:rPr>
          <w:rFonts w:ascii="Times New Roman" w:hAnsi="Times New Roman" w:cs="Times New Roman"/>
          <w:sz w:val="28"/>
          <w:szCs w:val="28"/>
        </w:rPr>
        <w:t>кольниками экономической грамот</w:t>
      </w:r>
      <w:r w:rsidR="008E4D5A" w:rsidRPr="008E4D5A">
        <w:rPr>
          <w:rFonts w:ascii="Times New Roman" w:hAnsi="Times New Roman" w:cs="Times New Roman"/>
          <w:sz w:val="28"/>
          <w:szCs w:val="28"/>
        </w:rPr>
        <w:t>ности; обучение предпринимательству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ом ориентировано на задачи сего</w:t>
      </w:r>
      <w:r w:rsidR="008E4D5A" w:rsidRPr="008E4D5A">
        <w:rPr>
          <w:rFonts w:ascii="Times New Roman" w:hAnsi="Times New Roman" w:cs="Times New Roman"/>
          <w:sz w:val="28"/>
          <w:szCs w:val="28"/>
        </w:rPr>
        <w:t>дняшнег</w:t>
      </w:r>
      <w:r>
        <w:rPr>
          <w:rFonts w:ascii="Times New Roman" w:hAnsi="Times New Roman" w:cs="Times New Roman"/>
          <w:sz w:val="28"/>
          <w:szCs w:val="28"/>
        </w:rPr>
        <w:t>о дня и не учитывает перспектив</w:t>
      </w:r>
      <w:r w:rsidR="008E4D5A" w:rsidRPr="008E4D5A">
        <w:rPr>
          <w:rFonts w:ascii="Times New Roman" w:hAnsi="Times New Roman" w:cs="Times New Roman"/>
          <w:sz w:val="28"/>
          <w:szCs w:val="28"/>
        </w:rPr>
        <w:t>ные потребности общества и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недостаточно разработана у</w:t>
      </w:r>
      <w:r>
        <w:rPr>
          <w:rFonts w:ascii="Times New Roman" w:hAnsi="Times New Roman" w:cs="Times New Roman"/>
          <w:sz w:val="28"/>
          <w:szCs w:val="28"/>
        </w:rPr>
        <w:t>чебно-мето</w:t>
      </w:r>
      <w:r w:rsidR="008E4D5A" w:rsidRPr="008E4D5A">
        <w:rPr>
          <w:rFonts w:ascii="Times New Roman" w:hAnsi="Times New Roman" w:cs="Times New Roman"/>
          <w:sz w:val="28"/>
          <w:szCs w:val="28"/>
        </w:rPr>
        <w:t>дическая</w:t>
      </w:r>
      <w:r>
        <w:rPr>
          <w:rFonts w:ascii="Times New Roman" w:hAnsi="Times New Roman" w:cs="Times New Roman"/>
          <w:sz w:val="28"/>
          <w:szCs w:val="28"/>
        </w:rPr>
        <w:t xml:space="preserve"> база; педагоги слабо используют </w:t>
      </w:r>
      <w:r w:rsidR="008E4D5A" w:rsidRPr="008E4D5A">
        <w:rPr>
          <w:rFonts w:ascii="Times New Roman" w:hAnsi="Times New Roman" w:cs="Times New Roman"/>
          <w:sz w:val="28"/>
          <w:szCs w:val="28"/>
        </w:rPr>
        <w:t>современные методические наработки,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номической подготовке школьников </w:t>
      </w:r>
      <w:r w:rsidR="008E4D5A" w:rsidRPr="008E4D5A">
        <w:rPr>
          <w:rFonts w:ascii="Times New Roman" w:hAnsi="Times New Roman" w:cs="Times New Roman"/>
          <w:sz w:val="28"/>
          <w:szCs w:val="28"/>
        </w:rPr>
        <w:t>преобладают пассивные 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>ия, которые не позволяют в долж</w:t>
      </w:r>
      <w:r w:rsidR="008E4D5A" w:rsidRPr="008E4D5A">
        <w:rPr>
          <w:rFonts w:ascii="Times New Roman" w:hAnsi="Times New Roman" w:cs="Times New Roman"/>
          <w:sz w:val="28"/>
          <w:szCs w:val="28"/>
        </w:rPr>
        <w:t>ной ме</w:t>
      </w:r>
      <w:r>
        <w:rPr>
          <w:rFonts w:ascii="Times New Roman" w:hAnsi="Times New Roman" w:cs="Times New Roman"/>
          <w:sz w:val="28"/>
          <w:szCs w:val="28"/>
        </w:rPr>
        <w:t>ре включить учащихся в самостоя</w:t>
      </w:r>
      <w:r w:rsidR="008E4D5A" w:rsidRPr="008E4D5A">
        <w:rPr>
          <w:rFonts w:ascii="Times New Roman" w:hAnsi="Times New Roman" w:cs="Times New Roman"/>
          <w:sz w:val="28"/>
          <w:szCs w:val="28"/>
        </w:rPr>
        <w:t>тельную экономическую деятельность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не способствуют формированию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предпринимательских качеств растущего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человека. Все это определяет </w:t>
      </w:r>
      <w:r w:rsidR="008E4D5A" w:rsidRPr="008E4D5A">
        <w:rPr>
          <w:rFonts w:ascii="Times New Roman" w:hAnsi="Times New Roman" w:cs="Times New Roman"/>
          <w:sz w:val="28"/>
          <w:szCs w:val="28"/>
        </w:rPr>
        <w:lastRenderedPageBreak/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разработки адекватной модели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основам предпринимательства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технологической подготовки школьников.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В контексте указанной проблемы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была о</w:t>
      </w:r>
      <w:r w:rsidR="001511A2">
        <w:rPr>
          <w:rFonts w:ascii="Times New Roman" w:hAnsi="Times New Roman" w:cs="Times New Roman"/>
          <w:sz w:val="28"/>
          <w:szCs w:val="28"/>
        </w:rPr>
        <w:t>пределена система обучения осно</w:t>
      </w:r>
      <w:r w:rsidRPr="008E4D5A">
        <w:rPr>
          <w:rFonts w:ascii="Times New Roman" w:hAnsi="Times New Roman" w:cs="Times New Roman"/>
          <w:sz w:val="28"/>
          <w:szCs w:val="28"/>
        </w:rPr>
        <w:t>вам пре</w:t>
      </w:r>
      <w:r w:rsidR="001511A2">
        <w:rPr>
          <w:rFonts w:ascii="Times New Roman" w:hAnsi="Times New Roman" w:cs="Times New Roman"/>
          <w:sz w:val="28"/>
          <w:szCs w:val="28"/>
        </w:rPr>
        <w:t xml:space="preserve">дпринимательства в процессе </w:t>
      </w:r>
      <w:r w:rsidR="00140D9E">
        <w:rPr>
          <w:rFonts w:ascii="Times New Roman" w:hAnsi="Times New Roman" w:cs="Times New Roman"/>
          <w:sz w:val="28"/>
          <w:szCs w:val="28"/>
        </w:rPr>
        <w:t>экономической</w:t>
      </w:r>
      <w:r w:rsidRPr="008E4D5A">
        <w:rPr>
          <w:rFonts w:ascii="Times New Roman" w:hAnsi="Times New Roman" w:cs="Times New Roman"/>
          <w:sz w:val="28"/>
          <w:szCs w:val="28"/>
        </w:rPr>
        <w:t xml:space="preserve"> подготовки школьников как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много</w:t>
      </w:r>
      <w:r w:rsidR="001511A2">
        <w:rPr>
          <w:rFonts w:ascii="Times New Roman" w:hAnsi="Times New Roman" w:cs="Times New Roman"/>
          <w:sz w:val="28"/>
          <w:szCs w:val="28"/>
        </w:rPr>
        <w:t>сторонняя, многоуровневая и мно</w:t>
      </w:r>
      <w:r w:rsidRPr="008E4D5A">
        <w:rPr>
          <w:rFonts w:ascii="Times New Roman" w:hAnsi="Times New Roman" w:cs="Times New Roman"/>
          <w:sz w:val="28"/>
          <w:szCs w:val="28"/>
        </w:rPr>
        <w:t>гоплано</w:t>
      </w:r>
      <w:r w:rsidR="001511A2">
        <w:rPr>
          <w:rFonts w:ascii="Times New Roman" w:hAnsi="Times New Roman" w:cs="Times New Roman"/>
          <w:sz w:val="28"/>
          <w:szCs w:val="28"/>
        </w:rPr>
        <w:t>вая система взаимодействия педа</w:t>
      </w:r>
      <w:r w:rsidRPr="008E4D5A">
        <w:rPr>
          <w:rFonts w:ascii="Times New Roman" w:hAnsi="Times New Roman" w:cs="Times New Roman"/>
          <w:sz w:val="28"/>
          <w:szCs w:val="28"/>
        </w:rPr>
        <w:t>гогов с учащимися, учащихся с учебной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информ</w:t>
      </w:r>
      <w:r w:rsidR="001511A2">
        <w:rPr>
          <w:rFonts w:ascii="Times New Roman" w:hAnsi="Times New Roman" w:cs="Times New Roman"/>
          <w:sz w:val="28"/>
          <w:szCs w:val="28"/>
        </w:rPr>
        <w:t>ацией и с учебной группой в про</w:t>
      </w:r>
      <w:r w:rsidRPr="008E4D5A">
        <w:rPr>
          <w:rFonts w:ascii="Times New Roman" w:hAnsi="Times New Roman" w:cs="Times New Roman"/>
          <w:sz w:val="28"/>
          <w:szCs w:val="28"/>
        </w:rPr>
        <w:t>цессе о</w:t>
      </w:r>
      <w:r w:rsidR="001511A2">
        <w:rPr>
          <w:rFonts w:ascii="Times New Roman" w:hAnsi="Times New Roman" w:cs="Times New Roman"/>
          <w:sz w:val="28"/>
          <w:szCs w:val="28"/>
        </w:rPr>
        <w:t>бучения, в которой ученик высту</w:t>
      </w:r>
      <w:r w:rsidRPr="008E4D5A">
        <w:rPr>
          <w:rFonts w:ascii="Times New Roman" w:hAnsi="Times New Roman" w:cs="Times New Roman"/>
          <w:sz w:val="28"/>
          <w:szCs w:val="28"/>
        </w:rPr>
        <w:t>пает су</w:t>
      </w:r>
      <w:r w:rsidR="001511A2">
        <w:rPr>
          <w:rFonts w:ascii="Times New Roman" w:hAnsi="Times New Roman" w:cs="Times New Roman"/>
          <w:sz w:val="28"/>
          <w:szCs w:val="28"/>
        </w:rPr>
        <w:t>бъектом установления интегратив</w:t>
      </w:r>
      <w:r w:rsidRPr="008E4D5A">
        <w:rPr>
          <w:rFonts w:ascii="Times New Roman" w:hAnsi="Times New Roman" w:cs="Times New Roman"/>
          <w:sz w:val="28"/>
          <w:szCs w:val="28"/>
        </w:rPr>
        <w:t>ных свя</w:t>
      </w:r>
      <w:r w:rsidR="001511A2">
        <w:rPr>
          <w:rFonts w:ascii="Times New Roman" w:hAnsi="Times New Roman" w:cs="Times New Roman"/>
          <w:sz w:val="28"/>
          <w:szCs w:val="28"/>
        </w:rPr>
        <w:t>зей. Цель обучения основам пред</w:t>
      </w:r>
      <w:r w:rsidRPr="008E4D5A">
        <w:rPr>
          <w:rFonts w:ascii="Times New Roman" w:hAnsi="Times New Roman" w:cs="Times New Roman"/>
          <w:sz w:val="28"/>
          <w:szCs w:val="28"/>
        </w:rPr>
        <w:t>принима</w:t>
      </w:r>
      <w:r w:rsidR="00140D9E">
        <w:rPr>
          <w:rFonts w:ascii="Times New Roman" w:hAnsi="Times New Roman" w:cs="Times New Roman"/>
          <w:sz w:val="28"/>
          <w:szCs w:val="28"/>
        </w:rPr>
        <w:t>тельства в процессе экономической</w:t>
      </w:r>
      <w:r w:rsidRPr="008E4D5A">
        <w:rPr>
          <w:rFonts w:ascii="Times New Roman" w:hAnsi="Times New Roman" w:cs="Times New Roman"/>
          <w:sz w:val="28"/>
          <w:szCs w:val="28"/>
        </w:rPr>
        <w:t xml:space="preserve"> п</w:t>
      </w:r>
      <w:r w:rsidR="001511A2">
        <w:rPr>
          <w:rFonts w:ascii="Times New Roman" w:hAnsi="Times New Roman" w:cs="Times New Roman"/>
          <w:sz w:val="28"/>
          <w:szCs w:val="28"/>
        </w:rPr>
        <w:t>одготовки школьников предполага</w:t>
      </w:r>
      <w:r w:rsidRPr="008E4D5A">
        <w:rPr>
          <w:rFonts w:ascii="Times New Roman" w:hAnsi="Times New Roman" w:cs="Times New Roman"/>
          <w:sz w:val="28"/>
          <w:szCs w:val="28"/>
        </w:rPr>
        <w:t>ет фо</w:t>
      </w:r>
      <w:r w:rsidR="001511A2">
        <w:rPr>
          <w:rFonts w:ascii="Times New Roman" w:hAnsi="Times New Roman" w:cs="Times New Roman"/>
          <w:sz w:val="28"/>
          <w:szCs w:val="28"/>
        </w:rPr>
        <w:t>рмирование знаний о предпринима</w:t>
      </w:r>
      <w:r w:rsidRPr="008E4D5A">
        <w:rPr>
          <w:rFonts w:ascii="Times New Roman" w:hAnsi="Times New Roman" w:cs="Times New Roman"/>
          <w:sz w:val="28"/>
          <w:szCs w:val="28"/>
        </w:rPr>
        <w:t>тельстве</w:t>
      </w:r>
      <w:r w:rsidR="001511A2">
        <w:rPr>
          <w:rFonts w:ascii="Times New Roman" w:hAnsi="Times New Roman" w:cs="Times New Roman"/>
          <w:sz w:val="28"/>
          <w:szCs w:val="28"/>
        </w:rPr>
        <w:t xml:space="preserve"> как сфере человеческой деятель</w:t>
      </w:r>
      <w:r w:rsidRPr="008E4D5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511A2">
        <w:rPr>
          <w:rFonts w:ascii="Times New Roman" w:hAnsi="Times New Roman" w:cs="Times New Roman"/>
          <w:sz w:val="28"/>
          <w:szCs w:val="28"/>
        </w:rPr>
        <w:t>и первоначальных умений примене</w:t>
      </w:r>
      <w:r w:rsidRPr="008E4D5A">
        <w:rPr>
          <w:rFonts w:ascii="Times New Roman" w:hAnsi="Times New Roman" w:cs="Times New Roman"/>
          <w:sz w:val="28"/>
          <w:szCs w:val="28"/>
        </w:rPr>
        <w:t>ния этих знаний в повседневной жизни;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воспитание уважения к собственности,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ответственности, экономности, развитие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экономического мышления,</w:t>
      </w:r>
      <w:r w:rsidR="001511A2">
        <w:rPr>
          <w:rFonts w:ascii="Times New Roman" w:hAnsi="Times New Roman" w:cs="Times New Roman"/>
          <w:sz w:val="28"/>
          <w:szCs w:val="28"/>
        </w:rPr>
        <w:t xml:space="preserve"> культуры по</w:t>
      </w:r>
      <w:r w:rsidRPr="008E4D5A">
        <w:rPr>
          <w:rFonts w:ascii="Times New Roman" w:hAnsi="Times New Roman" w:cs="Times New Roman"/>
          <w:sz w:val="28"/>
          <w:szCs w:val="28"/>
        </w:rPr>
        <w:t>треблен</w:t>
      </w:r>
      <w:r w:rsidR="001511A2">
        <w:rPr>
          <w:rFonts w:ascii="Times New Roman" w:hAnsi="Times New Roman" w:cs="Times New Roman"/>
          <w:sz w:val="28"/>
          <w:szCs w:val="28"/>
        </w:rPr>
        <w:t>ия, подготовку учащихся к выпол</w:t>
      </w:r>
      <w:r w:rsidRPr="008E4D5A">
        <w:rPr>
          <w:rFonts w:ascii="Times New Roman" w:hAnsi="Times New Roman" w:cs="Times New Roman"/>
          <w:sz w:val="28"/>
          <w:szCs w:val="28"/>
        </w:rPr>
        <w:t>нению роли потребителя, производителя,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гражданина.</w:t>
      </w:r>
    </w:p>
    <w:p w:rsidR="008E4D5A" w:rsidRPr="008E4D5A" w:rsidRDefault="001511A2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содержания предприни</w:t>
      </w:r>
      <w:r w:rsidR="008E4D5A" w:rsidRPr="008E4D5A">
        <w:rPr>
          <w:rFonts w:ascii="Times New Roman" w:hAnsi="Times New Roman" w:cs="Times New Roman"/>
          <w:sz w:val="28"/>
          <w:szCs w:val="28"/>
        </w:rPr>
        <w:t>матель</w:t>
      </w:r>
      <w:r>
        <w:rPr>
          <w:rFonts w:ascii="Times New Roman" w:hAnsi="Times New Roman" w:cs="Times New Roman"/>
          <w:sz w:val="28"/>
          <w:szCs w:val="28"/>
        </w:rPr>
        <w:t>ской подготовки школьников опре</w:t>
      </w:r>
      <w:r w:rsidR="008E4D5A" w:rsidRPr="008E4D5A">
        <w:rPr>
          <w:rFonts w:ascii="Times New Roman" w:hAnsi="Times New Roman" w:cs="Times New Roman"/>
          <w:sz w:val="28"/>
          <w:szCs w:val="28"/>
        </w:rPr>
        <w:t>деляется общими подходами к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образования как социально-культурного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феномена и призвана отражать дуализм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целей и задач. В связи с этим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инимательству в системе </w:t>
      </w:r>
      <w:r w:rsidR="00140D9E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8E4D5A" w:rsidRPr="008E4D5A">
        <w:rPr>
          <w:rFonts w:ascii="Times New Roman" w:hAnsi="Times New Roman" w:cs="Times New Roman"/>
          <w:sz w:val="28"/>
          <w:szCs w:val="28"/>
        </w:rPr>
        <w:t>подготовки школьников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быть ре</w:t>
      </w:r>
      <w:r>
        <w:rPr>
          <w:rFonts w:ascii="Times New Roman" w:hAnsi="Times New Roman" w:cs="Times New Roman"/>
          <w:sz w:val="28"/>
          <w:szCs w:val="28"/>
        </w:rPr>
        <w:t>ализовано на двух уровнях: базо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вом (инвариантная составляющая </w:t>
      </w:r>
      <w:r w:rsidR="00140D9E">
        <w:rPr>
          <w:rFonts w:ascii="Times New Roman" w:hAnsi="Times New Roman" w:cs="Times New Roman"/>
          <w:sz w:val="28"/>
          <w:szCs w:val="28"/>
        </w:rPr>
        <w:t>эконом</w:t>
      </w:r>
      <w:r w:rsidR="008E4D5A" w:rsidRPr="008E4D5A">
        <w:rPr>
          <w:rFonts w:ascii="Times New Roman" w:hAnsi="Times New Roman" w:cs="Times New Roman"/>
          <w:sz w:val="28"/>
          <w:szCs w:val="28"/>
        </w:rPr>
        <w:t>ической подготовки школьников)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специальном (повышенном – вариативная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ляющая </w:t>
      </w:r>
      <w:r w:rsidR="00140D9E">
        <w:rPr>
          <w:rFonts w:ascii="Times New Roman" w:hAnsi="Times New Roman" w:cs="Times New Roman"/>
          <w:sz w:val="28"/>
          <w:szCs w:val="28"/>
        </w:rPr>
        <w:t>эконом</w:t>
      </w:r>
      <w:r>
        <w:rPr>
          <w:rFonts w:ascii="Times New Roman" w:hAnsi="Times New Roman" w:cs="Times New Roman"/>
          <w:sz w:val="28"/>
          <w:szCs w:val="28"/>
        </w:rPr>
        <w:t>ической подготов</w:t>
      </w:r>
      <w:r w:rsidR="008E4D5A" w:rsidRPr="008E4D5A">
        <w:rPr>
          <w:rFonts w:ascii="Times New Roman" w:hAnsi="Times New Roman" w:cs="Times New Roman"/>
          <w:sz w:val="28"/>
          <w:szCs w:val="28"/>
        </w:rPr>
        <w:t>ки школ</w:t>
      </w:r>
      <w:r>
        <w:rPr>
          <w:rFonts w:ascii="Times New Roman" w:hAnsi="Times New Roman" w:cs="Times New Roman"/>
          <w:sz w:val="28"/>
          <w:szCs w:val="28"/>
        </w:rPr>
        <w:t>ьников). При этом ее базовое об</w:t>
      </w:r>
      <w:r w:rsidR="008E4D5A" w:rsidRPr="008E4D5A">
        <w:rPr>
          <w:rFonts w:ascii="Times New Roman" w:hAnsi="Times New Roman" w:cs="Times New Roman"/>
          <w:sz w:val="28"/>
          <w:szCs w:val="28"/>
        </w:rPr>
        <w:t>щеобра</w:t>
      </w:r>
      <w:r>
        <w:rPr>
          <w:rFonts w:ascii="Times New Roman" w:hAnsi="Times New Roman" w:cs="Times New Roman"/>
          <w:sz w:val="28"/>
          <w:szCs w:val="28"/>
        </w:rPr>
        <w:t>зовательное ядро дополняется ва</w:t>
      </w:r>
      <w:r w:rsidR="008E4D5A" w:rsidRPr="008E4D5A">
        <w:rPr>
          <w:rFonts w:ascii="Times New Roman" w:hAnsi="Times New Roman" w:cs="Times New Roman"/>
          <w:sz w:val="28"/>
          <w:szCs w:val="28"/>
        </w:rPr>
        <w:t>риативн</w:t>
      </w:r>
      <w:r>
        <w:rPr>
          <w:rFonts w:ascii="Times New Roman" w:hAnsi="Times New Roman" w:cs="Times New Roman"/>
          <w:sz w:val="28"/>
          <w:szCs w:val="28"/>
        </w:rPr>
        <w:t>ыми компонентами и, в соответст</w:t>
      </w:r>
      <w:r w:rsidR="008E4D5A" w:rsidRPr="008E4D5A">
        <w:rPr>
          <w:rFonts w:ascii="Times New Roman" w:hAnsi="Times New Roman" w:cs="Times New Roman"/>
          <w:sz w:val="28"/>
          <w:szCs w:val="28"/>
        </w:rPr>
        <w:t>вии со сменой образовательных парадигм,</w:t>
      </w:r>
      <w:r w:rsidR="00140D9E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епенно замещается новым содержа</w:t>
      </w:r>
      <w:r w:rsidR="008E4D5A" w:rsidRPr="008E4D5A">
        <w:rPr>
          <w:rFonts w:ascii="Times New Roman" w:hAnsi="Times New Roman" w:cs="Times New Roman"/>
          <w:sz w:val="28"/>
          <w:szCs w:val="28"/>
        </w:rPr>
        <w:t>нием, ко</w:t>
      </w:r>
      <w:r>
        <w:rPr>
          <w:rFonts w:ascii="Times New Roman" w:hAnsi="Times New Roman" w:cs="Times New Roman"/>
          <w:sz w:val="28"/>
          <w:szCs w:val="28"/>
        </w:rPr>
        <w:t>гда специальное приобретает ста</w:t>
      </w:r>
      <w:r w:rsidR="008E4D5A" w:rsidRPr="008E4D5A">
        <w:rPr>
          <w:rFonts w:ascii="Times New Roman" w:hAnsi="Times New Roman" w:cs="Times New Roman"/>
          <w:sz w:val="28"/>
          <w:szCs w:val="28"/>
        </w:rPr>
        <w:t>тус ведущ</w:t>
      </w:r>
      <w:r>
        <w:rPr>
          <w:rFonts w:ascii="Times New Roman" w:hAnsi="Times New Roman" w:cs="Times New Roman"/>
          <w:sz w:val="28"/>
          <w:szCs w:val="28"/>
        </w:rPr>
        <w:t>его и, в свою очередь, становит</w:t>
      </w:r>
      <w:r w:rsidR="008E4D5A" w:rsidRPr="008E4D5A">
        <w:rPr>
          <w:rFonts w:ascii="Times New Roman" w:hAnsi="Times New Roman" w:cs="Times New Roman"/>
          <w:sz w:val="28"/>
          <w:szCs w:val="28"/>
        </w:rPr>
        <w:t>ся основой дополнительного образования.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Единая</w:t>
      </w:r>
      <w:r w:rsidR="001511A2">
        <w:rPr>
          <w:rFonts w:ascii="Times New Roman" w:hAnsi="Times New Roman" w:cs="Times New Roman"/>
          <w:sz w:val="28"/>
          <w:szCs w:val="28"/>
        </w:rPr>
        <w:t xml:space="preserve"> целевая доминанта и общая мето</w:t>
      </w:r>
      <w:r w:rsidRPr="008E4D5A">
        <w:rPr>
          <w:rFonts w:ascii="Times New Roman" w:hAnsi="Times New Roman" w:cs="Times New Roman"/>
          <w:sz w:val="28"/>
          <w:szCs w:val="28"/>
        </w:rPr>
        <w:t>дология отбора содержания обучения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</w:t>
      </w:r>
      <w:r w:rsidR="001511A2">
        <w:rPr>
          <w:rFonts w:ascii="Times New Roman" w:hAnsi="Times New Roman" w:cs="Times New Roman"/>
          <w:sz w:val="28"/>
          <w:szCs w:val="28"/>
        </w:rPr>
        <w:t>ринимательству направлены на ре</w:t>
      </w:r>
      <w:r w:rsidRPr="008E4D5A">
        <w:rPr>
          <w:rFonts w:ascii="Times New Roman" w:hAnsi="Times New Roman" w:cs="Times New Roman"/>
          <w:sz w:val="28"/>
          <w:szCs w:val="28"/>
        </w:rPr>
        <w:t>шение двуединой задачи: с одной стороны– построить целостное инвариантное ядро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как осно</w:t>
      </w:r>
      <w:r w:rsidR="001511A2">
        <w:rPr>
          <w:rFonts w:ascii="Times New Roman" w:hAnsi="Times New Roman" w:cs="Times New Roman"/>
          <w:sz w:val="28"/>
          <w:szCs w:val="28"/>
        </w:rPr>
        <w:t xml:space="preserve">ву единого </w:t>
      </w:r>
      <w:r w:rsidR="001511A2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</w:t>
      </w:r>
      <w:r w:rsidRPr="008E4D5A">
        <w:rPr>
          <w:rFonts w:ascii="Times New Roman" w:hAnsi="Times New Roman" w:cs="Times New Roman"/>
          <w:sz w:val="28"/>
          <w:szCs w:val="28"/>
        </w:rPr>
        <w:t>странст</w:t>
      </w:r>
      <w:r w:rsidR="001511A2">
        <w:rPr>
          <w:rFonts w:ascii="Times New Roman" w:hAnsi="Times New Roman" w:cs="Times New Roman"/>
          <w:sz w:val="28"/>
          <w:szCs w:val="28"/>
        </w:rPr>
        <w:t>ва, а с другой – обеспечить воз</w:t>
      </w:r>
      <w:r w:rsidRPr="008E4D5A">
        <w:rPr>
          <w:rFonts w:ascii="Times New Roman" w:hAnsi="Times New Roman" w:cs="Times New Roman"/>
          <w:sz w:val="28"/>
          <w:szCs w:val="28"/>
        </w:rPr>
        <w:t>можно</w:t>
      </w:r>
      <w:r w:rsidR="001511A2">
        <w:rPr>
          <w:rFonts w:ascii="Times New Roman" w:hAnsi="Times New Roman" w:cs="Times New Roman"/>
          <w:sz w:val="28"/>
          <w:szCs w:val="28"/>
        </w:rPr>
        <w:t>сть вариативного обучения с уче</w:t>
      </w:r>
      <w:r w:rsidRPr="008E4D5A">
        <w:rPr>
          <w:rFonts w:ascii="Times New Roman" w:hAnsi="Times New Roman" w:cs="Times New Roman"/>
          <w:sz w:val="28"/>
          <w:szCs w:val="28"/>
        </w:rPr>
        <w:t xml:space="preserve">том </w:t>
      </w:r>
      <w:r w:rsidR="001511A2">
        <w:rPr>
          <w:rFonts w:ascii="Times New Roman" w:hAnsi="Times New Roman" w:cs="Times New Roman"/>
          <w:sz w:val="28"/>
          <w:szCs w:val="28"/>
        </w:rPr>
        <w:t>индивидуально значимых потребно</w:t>
      </w:r>
      <w:r w:rsidRPr="008E4D5A">
        <w:rPr>
          <w:rFonts w:ascii="Times New Roman" w:hAnsi="Times New Roman" w:cs="Times New Roman"/>
          <w:sz w:val="28"/>
          <w:szCs w:val="28"/>
        </w:rPr>
        <w:t>стей учащихся.</w:t>
      </w:r>
    </w:p>
    <w:p w:rsidR="008E4D5A" w:rsidRPr="008E4D5A" w:rsidRDefault="001511A2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предложенной программе основ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экономические понятия могут расс</w:t>
      </w:r>
      <w:r w:rsidR="008E4D5A" w:rsidRPr="008E4D5A">
        <w:rPr>
          <w:rFonts w:ascii="Times New Roman" w:hAnsi="Times New Roman" w:cs="Times New Roman"/>
          <w:sz w:val="28"/>
          <w:szCs w:val="28"/>
        </w:rPr>
        <w:t>матривать на протяжении всего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обучения в основной школе, начиная с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класса, однако объемы учебного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отводимого на их изучение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невелики. Изучение в 8 классе раздело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4D5A" w:rsidRPr="008E4D5A">
        <w:rPr>
          <w:rFonts w:ascii="Times New Roman" w:hAnsi="Times New Roman" w:cs="Times New Roman"/>
          <w:sz w:val="28"/>
          <w:szCs w:val="28"/>
        </w:rPr>
        <w:t>экспериментальной программы «Введение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в предпринимательство»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целен</w:t>
      </w:r>
      <w:r>
        <w:rPr>
          <w:rFonts w:ascii="Times New Roman" w:hAnsi="Times New Roman" w:cs="Times New Roman"/>
          <w:sz w:val="28"/>
          <w:szCs w:val="28"/>
        </w:rPr>
        <w:t>аправленное формирование указан</w:t>
      </w:r>
      <w:r w:rsidR="008E4D5A" w:rsidRPr="008E4D5A">
        <w:rPr>
          <w:rFonts w:ascii="Times New Roman" w:hAnsi="Times New Roman" w:cs="Times New Roman"/>
          <w:sz w:val="28"/>
          <w:szCs w:val="28"/>
        </w:rPr>
        <w:t>ных качест</w:t>
      </w:r>
      <w:r>
        <w:rPr>
          <w:rFonts w:ascii="Times New Roman" w:hAnsi="Times New Roman" w:cs="Times New Roman"/>
          <w:sz w:val="28"/>
          <w:szCs w:val="28"/>
        </w:rPr>
        <w:t>в, которое развивается в 9 клас</w:t>
      </w:r>
      <w:r w:rsidR="008E4D5A" w:rsidRPr="008E4D5A">
        <w:rPr>
          <w:rFonts w:ascii="Times New Roman" w:hAnsi="Times New Roman" w:cs="Times New Roman"/>
          <w:sz w:val="28"/>
          <w:szCs w:val="28"/>
        </w:rPr>
        <w:t>се в про</w:t>
      </w:r>
      <w:r>
        <w:rPr>
          <w:rFonts w:ascii="Times New Roman" w:hAnsi="Times New Roman" w:cs="Times New Roman"/>
          <w:sz w:val="28"/>
          <w:szCs w:val="28"/>
        </w:rPr>
        <w:t>цессе изучения специального кур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«Основы предпринимательской дея</w:t>
      </w:r>
      <w:r w:rsidR="008E4D5A" w:rsidRPr="008E4D5A">
        <w:rPr>
          <w:rFonts w:ascii="Times New Roman" w:hAnsi="Times New Roman" w:cs="Times New Roman"/>
          <w:sz w:val="28"/>
          <w:szCs w:val="28"/>
        </w:rPr>
        <w:t>тельности».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Н</w:t>
      </w:r>
      <w:r w:rsidR="001511A2">
        <w:rPr>
          <w:rFonts w:ascii="Times New Roman" w:hAnsi="Times New Roman" w:cs="Times New Roman"/>
          <w:sz w:val="28"/>
          <w:szCs w:val="28"/>
        </w:rPr>
        <w:t>ачала предпринимательства изуча</w:t>
      </w:r>
      <w:r w:rsidRPr="008E4D5A">
        <w:rPr>
          <w:rFonts w:ascii="Times New Roman" w:hAnsi="Times New Roman" w:cs="Times New Roman"/>
          <w:sz w:val="28"/>
          <w:szCs w:val="28"/>
        </w:rPr>
        <w:t>ются на базовом уровне в 8 классе в блоке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="00140D9E">
        <w:rPr>
          <w:rFonts w:ascii="Times New Roman" w:hAnsi="Times New Roman" w:cs="Times New Roman"/>
          <w:sz w:val="28"/>
          <w:szCs w:val="28"/>
        </w:rPr>
        <w:t>экономической</w:t>
      </w:r>
      <w:r w:rsidRPr="008E4D5A">
        <w:rPr>
          <w:rFonts w:ascii="Times New Roman" w:hAnsi="Times New Roman" w:cs="Times New Roman"/>
          <w:sz w:val="28"/>
          <w:szCs w:val="28"/>
        </w:rPr>
        <w:t xml:space="preserve"> подготовки «Введение в</w:t>
      </w:r>
      <w:r w:rsidR="00140D9E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</w:t>
      </w:r>
      <w:r w:rsidR="001511A2">
        <w:rPr>
          <w:rFonts w:ascii="Times New Roman" w:hAnsi="Times New Roman" w:cs="Times New Roman"/>
          <w:sz w:val="28"/>
          <w:szCs w:val="28"/>
        </w:rPr>
        <w:t>инимательство» (18 часов), кото</w:t>
      </w:r>
      <w:r w:rsidRPr="008E4D5A">
        <w:rPr>
          <w:rFonts w:ascii="Times New Roman" w:hAnsi="Times New Roman" w:cs="Times New Roman"/>
          <w:sz w:val="28"/>
          <w:szCs w:val="28"/>
        </w:rPr>
        <w:t>рый включ</w:t>
      </w:r>
      <w:r w:rsidR="001511A2">
        <w:rPr>
          <w:rFonts w:ascii="Times New Roman" w:hAnsi="Times New Roman" w:cs="Times New Roman"/>
          <w:sz w:val="28"/>
          <w:szCs w:val="28"/>
        </w:rPr>
        <w:t>а</w:t>
      </w:r>
      <w:r w:rsidRPr="008E4D5A">
        <w:rPr>
          <w:rFonts w:ascii="Times New Roman" w:hAnsi="Times New Roman" w:cs="Times New Roman"/>
          <w:sz w:val="28"/>
          <w:szCs w:val="28"/>
        </w:rPr>
        <w:t xml:space="preserve">ет </w:t>
      </w:r>
      <w:r w:rsidR="001511A2">
        <w:rPr>
          <w:rFonts w:ascii="Times New Roman" w:hAnsi="Times New Roman" w:cs="Times New Roman"/>
          <w:sz w:val="28"/>
          <w:szCs w:val="28"/>
        </w:rPr>
        <w:t>темы: сущность, цели, зада</w:t>
      </w:r>
      <w:r w:rsidRPr="008E4D5A">
        <w:rPr>
          <w:rFonts w:ascii="Times New Roman" w:hAnsi="Times New Roman" w:cs="Times New Roman"/>
          <w:sz w:val="28"/>
          <w:szCs w:val="28"/>
        </w:rPr>
        <w:t>чи</w:t>
      </w:r>
      <w:r w:rsidR="001511A2">
        <w:rPr>
          <w:rFonts w:ascii="Times New Roman" w:hAnsi="Times New Roman" w:cs="Times New Roman"/>
          <w:sz w:val="28"/>
          <w:szCs w:val="28"/>
        </w:rPr>
        <w:t>; современные формы предпринима</w:t>
      </w:r>
      <w:r w:rsidRPr="008E4D5A">
        <w:rPr>
          <w:rFonts w:ascii="Times New Roman" w:hAnsi="Times New Roman" w:cs="Times New Roman"/>
          <w:sz w:val="28"/>
          <w:szCs w:val="28"/>
        </w:rPr>
        <w:t>тель</w:t>
      </w:r>
      <w:r w:rsidR="001511A2">
        <w:rPr>
          <w:rFonts w:ascii="Times New Roman" w:hAnsi="Times New Roman" w:cs="Times New Roman"/>
          <w:sz w:val="28"/>
          <w:szCs w:val="28"/>
        </w:rPr>
        <w:t xml:space="preserve">ской деятельности в России; виды </w:t>
      </w:r>
      <w:r w:rsidRPr="008E4D5A">
        <w:rPr>
          <w:rFonts w:ascii="Times New Roman" w:hAnsi="Times New Roman" w:cs="Times New Roman"/>
          <w:sz w:val="28"/>
          <w:szCs w:val="28"/>
        </w:rPr>
        <w:t>предпр</w:t>
      </w:r>
      <w:r w:rsidR="001511A2">
        <w:rPr>
          <w:rFonts w:ascii="Times New Roman" w:hAnsi="Times New Roman" w:cs="Times New Roman"/>
          <w:sz w:val="28"/>
          <w:szCs w:val="28"/>
        </w:rPr>
        <w:t>инимательской деятельности; про</w:t>
      </w:r>
      <w:r w:rsidRPr="008E4D5A">
        <w:rPr>
          <w:rFonts w:ascii="Times New Roman" w:hAnsi="Times New Roman" w:cs="Times New Roman"/>
          <w:sz w:val="28"/>
          <w:szCs w:val="28"/>
        </w:rPr>
        <w:t>цесс п</w:t>
      </w:r>
      <w:r w:rsidR="001511A2">
        <w:rPr>
          <w:rFonts w:ascii="Times New Roman" w:hAnsi="Times New Roman" w:cs="Times New Roman"/>
          <w:sz w:val="28"/>
          <w:szCs w:val="28"/>
        </w:rPr>
        <w:t>ринятия предпринимательского ре</w:t>
      </w:r>
      <w:r w:rsidRPr="008E4D5A">
        <w:rPr>
          <w:rFonts w:ascii="Times New Roman" w:hAnsi="Times New Roman" w:cs="Times New Roman"/>
          <w:sz w:val="28"/>
          <w:szCs w:val="28"/>
        </w:rPr>
        <w:t>шения; предпринимательские расчеты;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логик</w:t>
      </w:r>
      <w:r w:rsidR="001511A2">
        <w:rPr>
          <w:rFonts w:ascii="Times New Roman" w:hAnsi="Times New Roman" w:cs="Times New Roman"/>
          <w:sz w:val="28"/>
          <w:szCs w:val="28"/>
        </w:rPr>
        <w:t>а предпринимательской деятельно</w:t>
      </w:r>
      <w:r w:rsidRPr="008E4D5A">
        <w:rPr>
          <w:rFonts w:ascii="Times New Roman" w:hAnsi="Times New Roman" w:cs="Times New Roman"/>
          <w:sz w:val="28"/>
          <w:szCs w:val="28"/>
        </w:rPr>
        <w:t xml:space="preserve">сти; </w:t>
      </w:r>
      <w:r w:rsidR="001511A2">
        <w:rPr>
          <w:rFonts w:ascii="Times New Roman" w:hAnsi="Times New Roman" w:cs="Times New Roman"/>
          <w:sz w:val="28"/>
          <w:szCs w:val="28"/>
        </w:rPr>
        <w:t>условия осуществления предприни</w:t>
      </w:r>
      <w:r w:rsidRPr="008E4D5A">
        <w:rPr>
          <w:rFonts w:ascii="Times New Roman" w:hAnsi="Times New Roman" w:cs="Times New Roman"/>
          <w:sz w:val="28"/>
          <w:szCs w:val="28"/>
        </w:rPr>
        <w:t>мател</w:t>
      </w:r>
      <w:r w:rsidR="001511A2">
        <w:rPr>
          <w:rFonts w:ascii="Times New Roman" w:hAnsi="Times New Roman" w:cs="Times New Roman"/>
          <w:sz w:val="28"/>
          <w:szCs w:val="28"/>
        </w:rPr>
        <w:t>ьской деятельности; способы фор</w:t>
      </w:r>
      <w:r w:rsidRPr="008E4D5A">
        <w:rPr>
          <w:rFonts w:ascii="Times New Roman" w:hAnsi="Times New Roman" w:cs="Times New Roman"/>
          <w:sz w:val="28"/>
          <w:szCs w:val="28"/>
        </w:rPr>
        <w:t>мирова</w:t>
      </w:r>
      <w:r w:rsidR="001511A2">
        <w:rPr>
          <w:rFonts w:ascii="Times New Roman" w:hAnsi="Times New Roman" w:cs="Times New Roman"/>
          <w:sz w:val="28"/>
          <w:szCs w:val="28"/>
        </w:rPr>
        <w:t>ния предпринимательского капита</w:t>
      </w:r>
      <w:r w:rsidRPr="008E4D5A">
        <w:rPr>
          <w:rFonts w:ascii="Times New Roman" w:hAnsi="Times New Roman" w:cs="Times New Roman"/>
          <w:sz w:val="28"/>
          <w:szCs w:val="28"/>
        </w:rPr>
        <w:t>ла; дея</w:t>
      </w:r>
      <w:r w:rsidR="001511A2">
        <w:rPr>
          <w:rFonts w:ascii="Times New Roman" w:hAnsi="Times New Roman" w:cs="Times New Roman"/>
          <w:sz w:val="28"/>
          <w:szCs w:val="28"/>
        </w:rPr>
        <w:t>тельность предпринимателя по от</w:t>
      </w:r>
      <w:r w:rsidRPr="008E4D5A">
        <w:rPr>
          <w:rFonts w:ascii="Times New Roman" w:hAnsi="Times New Roman" w:cs="Times New Roman"/>
          <w:sz w:val="28"/>
          <w:szCs w:val="28"/>
        </w:rPr>
        <w:t>бору, а</w:t>
      </w:r>
      <w:r w:rsidR="001511A2">
        <w:rPr>
          <w:rFonts w:ascii="Times New Roman" w:hAnsi="Times New Roman" w:cs="Times New Roman"/>
          <w:sz w:val="28"/>
          <w:szCs w:val="28"/>
        </w:rPr>
        <w:t>нализу и реализации предпринима</w:t>
      </w:r>
      <w:r w:rsidRPr="008E4D5A">
        <w:rPr>
          <w:rFonts w:ascii="Times New Roman" w:hAnsi="Times New Roman" w:cs="Times New Roman"/>
          <w:sz w:val="28"/>
          <w:szCs w:val="28"/>
        </w:rPr>
        <w:t>тельских</w:t>
      </w:r>
      <w:r w:rsidR="001511A2">
        <w:rPr>
          <w:rFonts w:ascii="Times New Roman" w:hAnsi="Times New Roman" w:cs="Times New Roman"/>
          <w:sz w:val="28"/>
          <w:szCs w:val="28"/>
        </w:rPr>
        <w:t xml:space="preserve"> идей; субъекты и средства пре</w:t>
      </w:r>
      <w:r w:rsidR="00140D9E">
        <w:rPr>
          <w:rFonts w:ascii="Times New Roman" w:hAnsi="Times New Roman" w:cs="Times New Roman"/>
          <w:sz w:val="28"/>
          <w:szCs w:val="28"/>
        </w:rPr>
        <w:t>д</w:t>
      </w:r>
      <w:r w:rsidRPr="008E4D5A">
        <w:rPr>
          <w:rFonts w:ascii="Times New Roman" w:hAnsi="Times New Roman" w:cs="Times New Roman"/>
          <w:sz w:val="28"/>
          <w:szCs w:val="28"/>
        </w:rPr>
        <w:t>принимательской деятельности.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Для обеспечения непрерывности и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расширения базовых основ предмета в 9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1511A2">
        <w:rPr>
          <w:rFonts w:ascii="Times New Roman" w:hAnsi="Times New Roman" w:cs="Times New Roman"/>
          <w:sz w:val="28"/>
          <w:szCs w:val="28"/>
        </w:rPr>
        <w:t>вводится специальный курс «Осно</w:t>
      </w:r>
      <w:r w:rsidRPr="008E4D5A">
        <w:rPr>
          <w:rFonts w:ascii="Times New Roman" w:hAnsi="Times New Roman" w:cs="Times New Roman"/>
          <w:sz w:val="28"/>
          <w:szCs w:val="28"/>
        </w:rPr>
        <w:t>вы предпринимательской деятельности»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(34 ча</w:t>
      </w:r>
      <w:r w:rsidR="001511A2">
        <w:rPr>
          <w:rFonts w:ascii="Times New Roman" w:hAnsi="Times New Roman" w:cs="Times New Roman"/>
          <w:sz w:val="28"/>
          <w:szCs w:val="28"/>
        </w:rPr>
        <w:t>са), который предполагает углуб</w:t>
      </w:r>
      <w:r w:rsidRPr="008E4D5A">
        <w:rPr>
          <w:rFonts w:ascii="Times New Roman" w:hAnsi="Times New Roman" w:cs="Times New Roman"/>
          <w:sz w:val="28"/>
          <w:szCs w:val="28"/>
        </w:rPr>
        <w:t>ленное ознакомление со спецификой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предпринимательской деятельнос</w:t>
      </w:r>
      <w:r w:rsidR="001511A2">
        <w:rPr>
          <w:rFonts w:ascii="Times New Roman" w:hAnsi="Times New Roman" w:cs="Times New Roman"/>
          <w:sz w:val="28"/>
          <w:szCs w:val="28"/>
        </w:rPr>
        <w:t>ти в раз</w:t>
      </w:r>
      <w:r w:rsidRPr="008E4D5A">
        <w:rPr>
          <w:rFonts w:ascii="Times New Roman" w:hAnsi="Times New Roman" w:cs="Times New Roman"/>
          <w:sz w:val="28"/>
          <w:szCs w:val="28"/>
        </w:rPr>
        <w:t>личных сферах народного хозяйства. Курс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предусматривает изучение тем: создание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</w:t>
      </w:r>
      <w:r w:rsidR="001511A2">
        <w:rPr>
          <w:rFonts w:ascii="Times New Roman" w:hAnsi="Times New Roman" w:cs="Times New Roman"/>
          <w:sz w:val="28"/>
          <w:szCs w:val="28"/>
        </w:rPr>
        <w:t>иятия в рыночных условиях; меха</w:t>
      </w:r>
      <w:r w:rsidRPr="008E4D5A">
        <w:rPr>
          <w:rFonts w:ascii="Times New Roman" w:hAnsi="Times New Roman" w:cs="Times New Roman"/>
          <w:sz w:val="28"/>
          <w:szCs w:val="28"/>
        </w:rPr>
        <w:t>низм ф</w:t>
      </w:r>
      <w:r w:rsidR="001511A2">
        <w:rPr>
          <w:rFonts w:ascii="Times New Roman" w:hAnsi="Times New Roman" w:cs="Times New Roman"/>
          <w:sz w:val="28"/>
          <w:szCs w:val="28"/>
        </w:rPr>
        <w:t>ункционирования предприятия; ре</w:t>
      </w:r>
      <w:r w:rsidRPr="008E4D5A">
        <w:rPr>
          <w:rFonts w:ascii="Times New Roman" w:hAnsi="Times New Roman" w:cs="Times New Roman"/>
          <w:sz w:val="28"/>
          <w:szCs w:val="28"/>
        </w:rPr>
        <w:t>гулирующая роль цены; регулирующая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роль к</w:t>
      </w:r>
      <w:r w:rsidR="001511A2">
        <w:rPr>
          <w:rFonts w:ascii="Times New Roman" w:hAnsi="Times New Roman" w:cs="Times New Roman"/>
          <w:sz w:val="28"/>
          <w:szCs w:val="28"/>
        </w:rPr>
        <w:t>ачества продукции, прибыль пред</w:t>
      </w:r>
      <w:r w:rsidRPr="008E4D5A">
        <w:rPr>
          <w:rFonts w:ascii="Times New Roman" w:hAnsi="Times New Roman" w:cs="Times New Roman"/>
          <w:sz w:val="28"/>
          <w:szCs w:val="28"/>
        </w:rPr>
        <w:t>приятия – цель его функционирования;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производство и потребление продукции;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организ</w:t>
      </w:r>
      <w:r w:rsidR="001511A2">
        <w:rPr>
          <w:rFonts w:ascii="Times New Roman" w:hAnsi="Times New Roman" w:cs="Times New Roman"/>
          <w:sz w:val="28"/>
          <w:szCs w:val="28"/>
        </w:rPr>
        <w:t xml:space="preserve">ация и развитие собственного </w:t>
      </w:r>
      <w:r w:rsidR="001511A2">
        <w:rPr>
          <w:rFonts w:ascii="Times New Roman" w:hAnsi="Times New Roman" w:cs="Times New Roman"/>
          <w:sz w:val="28"/>
          <w:szCs w:val="28"/>
        </w:rPr>
        <w:lastRenderedPageBreak/>
        <w:t>де</w:t>
      </w:r>
      <w:r w:rsidRPr="008E4D5A">
        <w:rPr>
          <w:rFonts w:ascii="Times New Roman" w:hAnsi="Times New Roman" w:cs="Times New Roman"/>
          <w:sz w:val="28"/>
          <w:szCs w:val="28"/>
        </w:rPr>
        <w:t>ла; предпринимательская деятельность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малог</w:t>
      </w:r>
      <w:r w:rsidR="001511A2">
        <w:rPr>
          <w:rFonts w:ascii="Times New Roman" w:hAnsi="Times New Roman" w:cs="Times New Roman"/>
          <w:sz w:val="28"/>
          <w:szCs w:val="28"/>
        </w:rPr>
        <w:t>о предприятия; управление финанс</w:t>
      </w:r>
      <w:r w:rsidRPr="008E4D5A">
        <w:rPr>
          <w:rFonts w:ascii="Times New Roman" w:hAnsi="Times New Roman" w:cs="Times New Roman"/>
          <w:sz w:val="28"/>
          <w:szCs w:val="28"/>
        </w:rPr>
        <w:t>ами предприятия; оценка финансового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состояния предприятия; цена и ценовая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полити</w:t>
      </w:r>
      <w:r w:rsidR="001511A2">
        <w:rPr>
          <w:rFonts w:ascii="Times New Roman" w:hAnsi="Times New Roman" w:cs="Times New Roman"/>
          <w:sz w:val="28"/>
          <w:szCs w:val="28"/>
        </w:rPr>
        <w:t>ка предприятия; маркетинг; нало</w:t>
      </w:r>
      <w:r w:rsidRPr="008E4D5A">
        <w:rPr>
          <w:rFonts w:ascii="Times New Roman" w:hAnsi="Times New Roman" w:cs="Times New Roman"/>
          <w:sz w:val="28"/>
          <w:szCs w:val="28"/>
        </w:rPr>
        <w:t>гооб</w:t>
      </w:r>
      <w:r w:rsidR="001511A2">
        <w:rPr>
          <w:rFonts w:ascii="Times New Roman" w:hAnsi="Times New Roman" w:cs="Times New Roman"/>
          <w:sz w:val="28"/>
          <w:szCs w:val="28"/>
        </w:rPr>
        <w:t>ложение предпринимательской дея</w:t>
      </w:r>
      <w:r w:rsidRPr="008E4D5A">
        <w:rPr>
          <w:rFonts w:ascii="Times New Roman" w:hAnsi="Times New Roman" w:cs="Times New Roman"/>
          <w:sz w:val="28"/>
          <w:szCs w:val="28"/>
        </w:rPr>
        <w:t>тельности; предпринимательские риски,</w:t>
      </w:r>
      <w:r w:rsidR="001511A2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конкурен</w:t>
      </w:r>
      <w:r w:rsidR="001511A2">
        <w:rPr>
          <w:rFonts w:ascii="Times New Roman" w:hAnsi="Times New Roman" w:cs="Times New Roman"/>
          <w:sz w:val="28"/>
          <w:szCs w:val="28"/>
        </w:rPr>
        <w:t>ция; хозяйственные связи; ответ</w:t>
      </w:r>
      <w:r w:rsidRPr="008E4D5A">
        <w:rPr>
          <w:rFonts w:ascii="Times New Roman" w:hAnsi="Times New Roman" w:cs="Times New Roman"/>
          <w:sz w:val="28"/>
          <w:szCs w:val="28"/>
        </w:rPr>
        <w:t>ственность предпринимателей.</w:t>
      </w:r>
    </w:p>
    <w:p w:rsidR="008E4D5A" w:rsidRPr="008E4D5A" w:rsidRDefault="001511A2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основам предпри</w:t>
      </w:r>
      <w:r w:rsidR="008E4D5A" w:rsidRPr="008E4D5A">
        <w:rPr>
          <w:rFonts w:ascii="Times New Roman" w:hAnsi="Times New Roman" w:cs="Times New Roman"/>
          <w:sz w:val="28"/>
          <w:szCs w:val="28"/>
        </w:rPr>
        <w:t>нимательства представляют собой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взаимосвязанных действий учителя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хся, обеспечивающее усвоение со</w:t>
      </w:r>
      <w:r w:rsidR="008E4D5A" w:rsidRPr="008E4D5A">
        <w:rPr>
          <w:rFonts w:ascii="Times New Roman" w:hAnsi="Times New Roman" w:cs="Times New Roman"/>
          <w:sz w:val="28"/>
          <w:szCs w:val="28"/>
        </w:rPr>
        <w:t>держани</w:t>
      </w:r>
      <w:r>
        <w:rPr>
          <w:rFonts w:ascii="Times New Roman" w:hAnsi="Times New Roman" w:cs="Times New Roman"/>
          <w:sz w:val="28"/>
          <w:szCs w:val="28"/>
        </w:rPr>
        <w:t>я базового и специального разде</w:t>
      </w:r>
      <w:r w:rsidR="008E4D5A" w:rsidRPr="008E4D5A">
        <w:rPr>
          <w:rFonts w:ascii="Times New Roman" w:hAnsi="Times New Roman" w:cs="Times New Roman"/>
          <w:sz w:val="28"/>
          <w:szCs w:val="28"/>
        </w:rPr>
        <w:t>лов обучения, развитие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способностей учащихся, овладение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средствами и навыками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учебной деятельности. Традиционные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форм</w:t>
      </w:r>
      <w:r w:rsidR="00313646">
        <w:rPr>
          <w:rFonts w:ascii="Times New Roman" w:hAnsi="Times New Roman" w:cs="Times New Roman"/>
          <w:sz w:val="28"/>
          <w:szCs w:val="28"/>
        </w:rPr>
        <w:t>ы и методы обучения предпринима</w:t>
      </w:r>
      <w:r w:rsidR="008E4D5A" w:rsidRPr="008E4D5A">
        <w:rPr>
          <w:rFonts w:ascii="Times New Roman" w:hAnsi="Times New Roman" w:cs="Times New Roman"/>
          <w:sz w:val="28"/>
          <w:szCs w:val="28"/>
        </w:rPr>
        <w:t>тельств</w:t>
      </w:r>
      <w:r w:rsidR="00313646">
        <w:rPr>
          <w:rFonts w:ascii="Times New Roman" w:hAnsi="Times New Roman" w:cs="Times New Roman"/>
          <w:sz w:val="28"/>
          <w:szCs w:val="28"/>
        </w:rPr>
        <w:t>у могут быть недостаточно эффек</w:t>
      </w:r>
      <w:r w:rsidR="008E4D5A" w:rsidRPr="008E4D5A">
        <w:rPr>
          <w:rFonts w:ascii="Times New Roman" w:hAnsi="Times New Roman" w:cs="Times New Roman"/>
          <w:sz w:val="28"/>
          <w:szCs w:val="28"/>
        </w:rPr>
        <w:t>тивны, поскольку не всегда адекватны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структ</w:t>
      </w:r>
      <w:r w:rsidR="00313646">
        <w:rPr>
          <w:rFonts w:ascii="Times New Roman" w:hAnsi="Times New Roman" w:cs="Times New Roman"/>
          <w:sz w:val="28"/>
          <w:szCs w:val="28"/>
        </w:rPr>
        <w:t>уре предпринимательской деятель</w:t>
      </w:r>
      <w:r w:rsidR="008E4D5A" w:rsidRPr="008E4D5A">
        <w:rPr>
          <w:rFonts w:ascii="Times New Roman" w:hAnsi="Times New Roman" w:cs="Times New Roman"/>
          <w:sz w:val="28"/>
          <w:szCs w:val="28"/>
        </w:rPr>
        <w:t>ности. Использование средств активного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обучен</w:t>
      </w:r>
      <w:r w:rsidR="00313646">
        <w:rPr>
          <w:rFonts w:ascii="Times New Roman" w:hAnsi="Times New Roman" w:cs="Times New Roman"/>
          <w:sz w:val="28"/>
          <w:szCs w:val="28"/>
        </w:rPr>
        <w:t>ия способствует изучению профес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сиональных задач и проблем – </w:t>
      </w:r>
      <w:r w:rsidR="00313646">
        <w:rPr>
          <w:rFonts w:ascii="Times New Roman" w:hAnsi="Times New Roman" w:cs="Times New Roman"/>
          <w:sz w:val="28"/>
          <w:szCs w:val="28"/>
        </w:rPr>
        <w:t>от рассмот</w:t>
      </w:r>
      <w:r w:rsidR="008E4D5A" w:rsidRPr="008E4D5A">
        <w:rPr>
          <w:rFonts w:ascii="Times New Roman" w:hAnsi="Times New Roman" w:cs="Times New Roman"/>
          <w:sz w:val="28"/>
          <w:szCs w:val="28"/>
        </w:rPr>
        <w:t>рения п</w:t>
      </w:r>
      <w:r w:rsidR="00313646">
        <w:rPr>
          <w:rFonts w:ascii="Times New Roman" w:hAnsi="Times New Roman" w:cs="Times New Roman"/>
          <w:sz w:val="28"/>
          <w:szCs w:val="28"/>
        </w:rPr>
        <w:t>ротиворечий практического харак</w:t>
      </w:r>
      <w:r w:rsidR="008E4D5A" w:rsidRPr="008E4D5A">
        <w:rPr>
          <w:rFonts w:ascii="Times New Roman" w:hAnsi="Times New Roman" w:cs="Times New Roman"/>
          <w:sz w:val="28"/>
          <w:szCs w:val="28"/>
        </w:rPr>
        <w:t>тер</w:t>
      </w:r>
      <w:r w:rsidR="00313646">
        <w:rPr>
          <w:rFonts w:ascii="Times New Roman" w:hAnsi="Times New Roman" w:cs="Times New Roman"/>
          <w:sz w:val="28"/>
          <w:szCs w:val="28"/>
        </w:rPr>
        <w:t>а до моделирования реальных про</w:t>
      </w:r>
      <w:r w:rsidR="008E4D5A" w:rsidRPr="008E4D5A">
        <w:rPr>
          <w:rFonts w:ascii="Times New Roman" w:hAnsi="Times New Roman" w:cs="Times New Roman"/>
          <w:sz w:val="28"/>
          <w:szCs w:val="28"/>
        </w:rPr>
        <w:t>блемны</w:t>
      </w:r>
      <w:r w:rsidR="00313646">
        <w:rPr>
          <w:rFonts w:ascii="Times New Roman" w:hAnsi="Times New Roman" w:cs="Times New Roman"/>
          <w:sz w:val="28"/>
          <w:szCs w:val="28"/>
        </w:rPr>
        <w:t>х ситуаций на основе системы ди</w:t>
      </w:r>
      <w:r w:rsidR="008E4D5A" w:rsidRPr="008E4D5A">
        <w:rPr>
          <w:rFonts w:ascii="Times New Roman" w:hAnsi="Times New Roman" w:cs="Times New Roman"/>
          <w:sz w:val="28"/>
          <w:szCs w:val="28"/>
        </w:rPr>
        <w:t>дактических игр в процесс обучения. В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соврем</w:t>
      </w:r>
      <w:r w:rsidR="00313646">
        <w:rPr>
          <w:rFonts w:ascii="Times New Roman" w:hAnsi="Times New Roman" w:cs="Times New Roman"/>
          <w:sz w:val="28"/>
          <w:szCs w:val="28"/>
        </w:rPr>
        <w:t>енных условиях, когда новые сфе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ры деятельности возникают и </w:t>
      </w:r>
      <w:r w:rsidR="00313646">
        <w:rPr>
          <w:rFonts w:ascii="Times New Roman" w:hAnsi="Times New Roman" w:cs="Times New Roman"/>
          <w:sz w:val="28"/>
          <w:szCs w:val="28"/>
        </w:rPr>
        <w:t>формируют</w:t>
      </w:r>
      <w:r w:rsidR="008E4D5A" w:rsidRPr="008E4D5A">
        <w:rPr>
          <w:rFonts w:ascii="Times New Roman" w:hAnsi="Times New Roman" w:cs="Times New Roman"/>
          <w:sz w:val="28"/>
          <w:szCs w:val="28"/>
        </w:rPr>
        <w:t>ся в т</w:t>
      </w:r>
      <w:r w:rsidR="00313646">
        <w:rPr>
          <w:rFonts w:ascii="Times New Roman" w:hAnsi="Times New Roman" w:cs="Times New Roman"/>
          <w:sz w:val="28"/>
          <w:szCs w:val="28"/>
        </w:rPr>
        <w:t>ечение короткого промежутка вре</w:t>
      </w:r>
      <w:r w:rsidR="008E4D5A" w:rsidRPr="008E4D5A">
        <w:rPr>
          <w:rFonts w:ascii="Times New Roman" w:hAnsi="Times New Roman" w:cs="Times New Roman"/>
          <w:sz w:val="28"/>
          <w:szCs w:val="28"/>
        </w:rPr>
        <w:t>мени</w:t>
      </w:r>
      <w:r w:rsidR="00313646">
        <w:rPr>
          <w:rFonts w:ascii="Times New Roman" w:hAnsi="Times New Roman" w:cs="Times New Roman"/>
          <w:sz w:val="28"/>
          <w:szCs w:val="28"/>
        </w:rPr>
        <w:t>, необходимо осуществлять подго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товку </w:t>
      </w:r>
      <w:r w:rsidR="00313646">
        <w:rPr>
          <w:rFonts w:ascii="Times New Roman" w:hAnsi="Times New Roman" w:cs="Times New Roman"/>
          <w:sz w:val="28"/>
          <w:szCs w:val="28"/>
        </w:rPr>
        <w:t>молодежи к действиям в новых об</w:t>
      </w:r>
      <w:r w:rsidR="008E4D5A" w:rsidRPr="008E4D5A">
        <w:rPr>
          <w:rFonts w:ascii="Times New Roman" w:hAnsi="Times New Roman" w:cs="Times New Roman"/>
          <w:sz w:val="28"/>
          <w:szCs w:val="28"/>
        </w:rPr>
        <w:t>ластях</w:t>
      </w:r>
      <w:r w:rsidR="00313646">
        <w:rPr>
          <w:rFonts w:ascii="Times New Roman" w:hAnsi="Times New Roman" w:cs="Times New Roman"/>
          <w:sz w:val="28"/>
          <w:szCs w:val="28"/>
        </w:rPr>
        <w:t xml:space="preserve"> деятельности, где требуется вы</w:t>
      </w:r>
      <w:r w:rsidR="008E4D5A" w:rsidRPr="008E4D5A">
        <w:rPr>
          <w:rFonts w:ascii="Times New Roman" w:hAnsi="Times New Roman" w:cs="Times New Roman"/>
          <w:sz w:val="28"/>
          <w:szCs w:val="28"/>
        </w:rPr>
        <w:t>полнять комплекс сложно организованных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работ, которые могут находиться на этапе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формирования, и обучающимся предстоит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участвовать в их создании и развитии. Это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требуе</w:t>
      </w:r>
      <w:r w:rsidR="00313646">
        <w:rPr>
          <w:rFonts w:ascii="Times New Roman" w:hAnsi="Times New Roman" w:cs="Times New Roman"/>
          <w:sz w:val="28"/>
          <w:szCs w:val="28"/>
        </w:rPr>
        <w:t>т повышения эффективности подго</w:t>
      </w:r>
      <w:r w:rsidR="008E4D5A" w:rsidRPr="008E4D5A">
        <w:rPr>
          <w:rFonts w:ascii="Times New Roman" w:hAnsi="Times New Roman" w:cs="Times New Roman"/>
          <w:sz w:val="28"/>
          <w:szCs w:val="28"/>
        </w:rPr>
        <w:t>товки учащихся на основе доступных, в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том чи</w:t>
      </w:r>
      <w:r w:rsidR="00313646">
        <w:rPr>
          <w:rFonts w:ascii="Times New Roman" w:hAnsi="Times New Roman" w:cs="Times New Roman"/>
          <w:sz w:val="28"/>
          <w:szCs w:val="28"/>
        </w:rPr>
        <w:t>сле имитационных форм деятельно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сти. </w:t>
      </w:r>
      <w:r w:rsidR="00313646">
        <w:rPr>
          <w:rFonts w:ascii="Times New Roman" w:hAnsi="Times New Roman" w:cs="Times New Roman"/>
          <w:sz w:val="28"/>
          <w:szCs w:val="28"/>
        </w:rPr>
        <w:t>Моделирование экономических про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цессов позволяет подготовиться к </w:t>
      </w:r>
      <w:r w:rsidR="00313646">
        <w:rPr>
          <w:rFonts w:ascii="Times New Roman" w:hAnsi="Times New Roman" w:cs="Times New Roman"/>
          <w:sz w:val="28"/>
          <w:szCs w:val="28"/>
        </w:rPr>
        <w:t>созда</w:t>
      </w:r>
      <w:r w:rsidR="008E4D5A" w:rsidRPr="008E4D5A">
        <w:rPr>
          <w:rFonts w:ascii="Times New Roman" w:hAnsi="Times New Roman" w:cs="Times New Roman"/>
          <w:sz w:val="28"/>
          <w:szCs w:val="28"/>
        </w:rPr>
        <w:t>нию и развитию новых объектов и сфер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деятельн</w:t>
      </w:r>
      <w:r w:rsidR="00313646">
        <w:rPr>
          <w:rFonts w:ascii="Times New Roman" w:hAnsi="Times New Roman" w:cs="Times New Roman"/>
          <w:sz w:val="28"/>
          <w:szCs w:val="28"/>
        </w:rPr>
        <w:t>ости на основе технологий, кото</w:t>
      </w:r>
      <w:r w:rsidR="008E4D5A" w:rsidRPr="008E4D5A">
        <w:rPr>
          <w:rFonts w:ascii="Times New Roman" w:hAnsi="Times New Roman" w:cs="Times New Roman"/>
          <w:sz w:val="28"/>
          <w:szCs w:val="28"/>
        </w:rPr>
        <w:t>рые сл</w:t>
      </w:r>
      <w:r w:rsidR="00313646">
        <w:rPr>
          <w:rFonts w:ascii="Times New Roman" w:hAnsi="Times New Roman" w:cs="Times New Roman"/>
          <w:sz w:val="28"/>
          <w:szCs w:val="28"/>
        </w:rPr>
        <w:t>ожно реализовать в условиях шко</w:t>
      </w:r>
      <w:r w:rsidR="008E4D5A" w:rsidRPr="008E4D5A">
        <w:rPr>
          <w:rFonts w:ascii="Times New Roman" w:hAnsi="Times New Roman" w:cs="Times New Roman"/>
          <w:sz w:val="28"/>
          <w:szCs w:val="28"/>
        </w:rPr>
        <w:t>лы. По</w:t>
      </w:r>
      <w:r w:rsidR="00313646">
        <w:rPr>
          <w:rFonts w:ascii="Times New Roman" w:hAnsi="Times New Roman" w:cs="Times New Roman"/>
          <w:sz w:val="28"/>
          <w:szCs w:val="28"/>
        </w:rPr>
        <w:t xml:space="preserve"> своему педагогическому содержа</w:t>
      </w:r>
      <w:r w:rsidR="008E4D5A" w:rsidRPr="008E4D5A">
        <w:rPr>
          <w:rFonts w:ascii="Times New Roman" w:hAnsi="Times New Roman" w:cs="Times New Roman"/>
          <w:sz w:val="28"/>
          <w:szCs w:val="28"/>
        </w:rPr>
        <w:t>нию имитация часто представляет собой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деловую игру, когда в процессе учебной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деятельности необязательно получение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реальног</w:t>
      </w:r>
      <w:r w:rsidR="00313646">
        <w:rPr>
          <w:rFonts w:ascii="Times New Roman" w:hAnsi="Times New Roman" w:cs="Times New Roman"/>
          <w:sz w:val="28"/>
          <w:szCs w:val="28"/>
        </w:rPr>
        <w:t>о продукта, а целью обучения вы</w:t>
      </w:r>
      <w:r w:rsidR="008E4D5A" w:rsidRPr="008E4D5A">
        <w:rPr>
          <w:rFonts w:ascii="Times New Roman" w:hAnsi="Times New Roman" w:cs="Times New Roman"/>
          <w:sz w:val="28"/>
          <w:szCs w:val="28"/>
        </w:rPr>
        <w:t>ступает приобретение опыта организации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и прове</w:t>
      </w:r>
      <w:r w:rsidR="00313646">
        <w:rPr>
          <w:rFonts w:ascii="Times New Roman" w:hAnsi="Times New Roman" w:cs="Times New Roman"/>
          <w:sz w:val="28"/>
          <w:szCs w:val="28"/>
        </w:rPr>
        <w:t>дения указанных работ. В услови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ях </w:t>
      </w:r>
      <w:r w:rsidR="008E4D5A" w:rsidRPr="008E4D5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13646">
        <w:rPr>
          <w:rFonts w:ascii="Times New Roman" w:hAnsi="Times New Roman" w:cs="Times New Roman"/>
          <w:sz w:val="28"/>
          <w:szCs w:val="28"/>
        </w:rPr>
        <w:t xml:space="preserve">идактической игры учащиеся могут </w:t>
      </w:r>
      <w:r w:rsidR="008E4D5A" w:rsidRPr="008E4D5A">
        <w:rPr>
          <w:rFonts w:ascii="Times New Roman" w:hAnsi="Times New Roman" w:cs="Times New Roman"/>
          <w:sz w:val="28"/>
          <w:szCs w:val="28"/>
        </w:rPr>
        <w:t>выступ</w:t>
      </w:r>
      <w:r w:rsidR="00313646">
        <w:rPr>
          <w:rFonts w:ascii="Times New Roman" w:hAnsi="Times New Roman" w:cs="Times New Roman"/>
          <w:sz w:val="28"/>
          <w:szCs w:val="28"/>
        </w:rPr>
        <w:t>ать в роли предпринимателя, про</w:t>
      </w:r>
      <w:r w:rsidR="008E4D5A" w:rsidRPr="008E4D5A">
        <w:rPr>
          <w:rFonts w:ascii="Times New Roman" w:hAnsi="Times New Roman" w:cs="Times New Roman"/>
          <w:sz w:val="28"/>
          <w:szCs w:val="28"/>
        </w:rPr>
        <w:t>ходя через различные этапы становления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малого предприятия.</w:t>
      </w:r>
    </w:p>
    <w:p w:rsidR="008E4D5A" w:rsidRPr="008E4D5A" w:rsidRDefault="00313646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педаго</w:t>
      </w:r>
      <w:r w:rsidR="008E4D5A" w:rsidRPr="008E4D5A">
        <w:rPr>
          <w:rFonts w:ascii="Times New Roman" w:hAnsi="Times New Roman" w:cs="Times New Roman"/>
          <w:sz w:val="28"/>
          <w:szCs w:val="28"/>
        </w:rPr>
        <w:t>гической системы нами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4D5A" w:rsidRPr="008E4D5A">
        <w:rPr>
          <w:rFonts w:ascii="Times New Roman" w:hAnsi="Times New Roman" w:cs="Times New Roman"/>
          <w:sz w:val="28"/>
          <w:szCs w:val="28"/>
        </w:rPr>
        <w:t>войства и качества личности учащегося,</w:t>
      </w:r>
      <w:r w:rsidR="00560B48"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>печивающие успешность его после</w:t>
      </w:r>
      <w:r w:rsidR="008E4D5A" w:rsidRPr="008E4D5A">
        <w:rPr>
          <w:rFonts w:ascii="Times New Roman" w:hAnsi="Times New Roman" w:cs="Times New Roman"/>
          <w:sz w:val="28"/>
          <w:szCs w:val="28"/>
        </w:rPr>
        <w:t>дующ</w:t>
      </w:r>
      <w:r>
        <w:rPr>
          <w:rFonts w:ascii="Times New Roman" w:hAnsi="Times New Roman" w:cs="Times New Roman"/>
          <w:sz w:val="28"/>
          <w:szCs w:val="28"/>
        </w:rPr>
        <w:t>ей деятельности в качестве пред</w:t>
      </w:r>
      <w:r w:rsidR="008E4D5A" w:rsidRPr="008E4D5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 xml:space="preserve">теля. Ранняя юность (от 12-13 до </w:t>
      </w:r>
      <w:r w:rsidR="008E4D5A" w:rsidRPr="008E4D5A">
        <w:rPr>
          <w:rFonts w:ascii="Times New Roman" w:hAnsi="Times New Roman" w:cs="Times New Roman"/>
          <w:sz w:val="28"/>
          <w:szCs w:val="28"/>
        </w:rPr>
        <w:t>15-16 лет) определяет важный период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D5A" w:rsidRPr="008E4D5A">
        <w:rPr>
          <w:rFonts w:ascii="Times New Roman" w:hAnsi="Times New Roman" w:cs="Times New Roman"/>
          <w:sz w:val="28"/>
          <w:szCs w:val="28"/>
        </w:rPr>
        <w:t>психосоциальном развитии человека.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не ребенок, но еще и не взрослый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,подрост</w:t>
      </w:r>
      <w:r>
        <w:rPr>
          <w:rFonts w:ascii="Times New Roman" w:hAnsi="Times New Roman" w:cs="Times New Roman"/>
          <w:sz w:val="28"/>
          <w:szCs w:val="28"/>
        </w:rPr>
        <w:t>ок сталкивается с различными со</w:t>
      </w:r>
      <w:r w:rsidR="008E4D5A" w:rsidRPr="008E4D5A">
        <w:rPr>
          <w:rFonts w:ascii="Times New Roman" w:hAnsi="Times New Roman" w:cs="Times New Roman"/>
          <w:sz w:val="28"/>
          <w:szCs w:val="28"/>
        </w:rPr>
        <w:t>циаль</w:t>
      </w:r>
      <w:r>
        <w:rPr>
          <w:rFonts w:ascii="Times New Roman" w:hAnsi="Times New Roman" w:cs="Times New Roman"/>
          <w:sz w:val="28"/>
          <w:szCs w:val="28"/>
        </w:rPr>
        <w:t>ными требованиями и новыми роля</w:t>
      </w:r>
      <w:r w:rsidR="008E4D5A" w:rsidRPr="008E4D5A">
        <w:rPr>
          <w:rFonts w:ascii="Times New Roman" w:hAnsi="Times New Roman" w:cs="Times New Roman"/>
          <w:sz w:val="28"/>
          <w:szCs w:val="28"/>
        </w:rPr>
        <w:t>ми. В свя</w:t>
      </w:r>
      <w:r>
        <w:rPr>
          <w:rFonts w:ascii="Times New Roman" w:hAnsi="Times New Roman" w:cs="Times New Roman"/>
          <w:sz w:val="28"/>
          <w:szCs w:val="28"/>
        </w:rPr>
        <w:t>зи с этим в программу курса обу</w:t>
      </w:r>
      <w:r w:rsidR="008E4D5A" w:rsidRPr="008E4D5A">
        <w:rPr>
          <w:rFonts w:ascii="Times New Roman" w:hAnsi="Times New Roman" w:cs="Times New Roman"/>
          <w:sz w:val="28"/>
          <w:szCs w:val="28"/>
        </w:rPr>
        <w:t>чения основам предпринимател</w:t>
      </w:r>
      <w:r>
        <w:rPr>
          <w:rFonts w:ascii="Times New Roman" w:hAnsi="Times New Roman" w:cs="Times New Roman"/>
          <w:sz w:val="28"/>
          <w:szCs w:val="28"/>
        </w:rPr>
        <w:t>ьства дол</w:t>
      </w:r>
      <w:r w:rsidR="008E4D5A" w:rsidRPr="008E4D5A">
        <w:rPr>
          <w:rFonts w:ascii="Times New Roman" w:hAnsi="Times New Roman" w:cs="Times New Roman"/>
          <w:sz w:val="28"/>
          <w:szCs w:val="28"/>
        </w:rPr>
        <w:t xml:space="preserve">жны </w:t>
      </w:r>
      <w:r>
        <w:rPr>
          <w:rFonts w:ascii="Times New Roman" w:hAnsi="Times New Roman" w:cs="Times New Roman"/>
          <w:sz w:val="28"/>
          <w:szCs w:val="28"/>
        </w:rPr>
        <w:t>быть включены разделы профессио</w:t>
      </w:r>
      <w:r w:rsidR="008E4D5A" w:rsidRPr="008E4D5A"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ой информации и диагностики, ко</w:t>
      </w:r>
      <w:r w:rsidR="008E4D5A" w:rsidRPr="008E4D5A">
        <w:rPr>
          <w:rFonts w:ascii="Times New Roman" w:hAnsi="Times New Roman" w:cs="Times New Roman"/>
          <w:sz w:val="28"/>
          <w:szCs w:val="28"/>
        </w:rPr>
        <w:t>торые направлены на профориентацию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учащих</w:t>
      </w:r>
      <w:r>
        <w:rPr>
          <w:rFonts w:ascii="Times New Roman" w:hAnsi="Times New Roman" w:cs="Times New Roman"/>
          <w:sz w:val="28"/>
          <w:szCs w:val="28"/>
        </w:rPr>
        <w:t>ся в процессе учебной деятельно</w:t>
      </w:r>
      <w:r w:rsidR="008E4D5A" w:rsidRPr="008E4D5A">
        <w:rPr>
          <w:rFonts w:ascii="Times New Roman" w:hAnsi="Times New Roman" w:cs="Times New Roman"/>
          <w:sz w:val="28"/>
          <w:szCs w:val="28"/>
        </w:rPr>
        <w:t>сти. Опы</w:t>
      </w:r>
      <w:r>
        <w:rPr>
          <w:rFonts w:ascii="Times New Roman" w:hAnsi="Times New Roman" w:cs="Times New Roman"/>
          <w:sz w:val="28"/>
          <w:szCs w:val="28"/>
        </w:rPr>
        <w:t>т показывает, что знания и прак</w:t>
      </w:r>
      <w:r w:rsidR="008E4D5A" w:rsidRPr="008E4D5A">
        <w:rPr>
          <w:rFonts w:ascii="Times New Roman" w:hAnsi="Times New Roman" w:cs="Times New Roman"/>
          <w:sz w:val="28"/>
          <w:szCs w:val="28"/>
        </w:rPr>
        <w:t>тиче</w:t>
      </w:r>
      <w:r>
        <w:rPr>
          <w:rFonts w:ascii="Times New Roman" w:hAnsi="Times New Roman" w:cs="Times New Roman"/>
          <w:sz w:val="28"/>
          <w:szCs w:val="28"/>
        </w:rPr>
        <w:t>ские умения, полученные школьни</w:t>
      </w:r>
      <w:r w:rsidR="008E4D5A" w:rsidRPr="008E4D5A">
        <w:rPr>
          <w:rFonts w:ascii="Times New Roman" w:hAnsi="Times New Roman" w:cs="Times New Roman"/>
          <w:sz w:val="28"/>
          <w:szCs w:val="28"/>
        </w:rPr>
        <w:t>ками в процессе об</w:t>
      </w:r>
      <w:r>
        <w:rPr>
          <w:rFonts w:ascii="Times New Roman" w:hAnsi="Times New Roman" w:cs="Times New Roman"/>
          <w:sz w:val="28"/>
          <w:szCs w:val="28"/>
        </w:rPr>
        <w:t>учения основам пред</w:t>
      </w:r>
      <w:r w:rsidR="008E4D5A" w:rsidRPr="008E4D5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тельской деятельности, способст</w:t>
      </w:r>
      <w:r w:rsidR="008E4D5A" w:rsidRPr="008E4D5A">
        <w:rPr>
          <w:rFonts w:ascii="Times New Roman" w:hAnsi="Times New Roman" w:cs="Times New Roman"/>
          <w:sz w:val="28"/>
          <w:szCs w:val="28"/>
        </w:rPr>
        <w:t>вуют формированию и развитию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ости, присущих успешным предпри</w:t>
      </w:r>
      <w:r w:rsidR="008E4D5A" w:rsidRPr="008E4D5A">
        <w:rPr>
          <w:rFonts w:ascii="Times New Roman" w:hAnsi="Times New Roman" w:cs="Times New Roman"/>
          <w:sz w:val="28"/>
          <w:szCs w:val="28"/>
        </w:rPr>
        <w:t>нимателям, что в свою очередь влечет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собой развитие их самоидентификации.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Для реализации процесса обучения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предпринимательству были определены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орга</w:t>
      </w:r>
      <w:r w:rsidR="00313646">
        <w:rPr>
          <w:rFonts w:ascii="Times New Roman" w:hAnsi="Times New Roman" w:cs="Times New Roman"/>
          <w:sz w:val="28"/>
          <w:szCs w:val="28"/>
        </w:rPr>
        <w:t>низационные, психолого-педагоги</w:t>
      </w:r>
      <w:r w:rsidRPr="008E4D5A">
        <w:rPr>
          <w:rFonts w:ascii="Times New Roman" w:hAnsi="Times New Roman" w:cs="Times New Roman"/>
          <w:sz w:val="28"/>
          <w:szCs w:val="28"/>
        </w:rPr>
        <w:t>ческие</w:t>
      </w:r>
      <w:r w:rsidR="00313646">
        <w:rPr>
          <w:rFonts w:ascii="Times New Roman" w:hAnsi="Times New Roman" w:cs="Times New Roman"/>
          <w:sz w:val="28"/>
          <w:szCs w:val="28"/>
        </w:rPr>
        <w:t xml:space="preserve"> и производственные условия, на</w:t>
      </w:r>
      <w:r w:rsidRPr="008E4D5A">
        <w:rPr>
          <w:rFonts w:ascii="Times New Roman" w:hAnsi="Times New Roman" w:cs="Times New Roman"/>
          <w:sz w:val="28"/>
          <w:szCs w:val="28"/>
        </w:rPr>
        <w:t>правленные на обеспечение специальной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подг</w:t>
      </w:r>
      <w:r w:rsidR="00313646">
        <w:rPr>
          <w:rFonts w:ascii="Times New Roman" w:hAnsi="Times New Roman" w:cs="Times New Roman"/>
          <w:sz w:val="28"/>
          <w:szCs w:val="28"/>
        </w:rPr>
        <w:t>отовки школьников. Организацион</w:t>
      </w:r>
      <w:r w:rsidRPr="008E4D5A">
        <w:rPr>
          <w:rFonts w:ascii="Times New Roman" w:hAnsi="Times New Roman" w:cs="Times New Roman"/>
          <w:sz w:val="28"/>
          <w:szCs w:val="28"/>
        </w:rPr>
        <w:t>ные ус</w:t>
      </w:r>
      <w:r w:rsidR="00313646">
        <w:rPr>
          <w:rFonts w:ascii="Times New Roman" w:hAnsi="Times New Roman" w:cs="Times New Roman"/>
          <w:sz w:val="28"/>
          <w:szCs w:val="28"/>
        </w:rPr>
        <w:t>ловия включают планирование дея</w:t>
      </w:r>
      <w:r w:rsidRPr="008E4D5A">
        <w:rPr>
          <w:rFonts w:ascii="Times New Roman" w:hAnsi="Times New Roman" w:cs="Times New Roman"/>
          <w:sz w:val="28"/>
          <w:szCs w:val="28"/>
        </w:rPr>
        <w:t>тельно</w:t>
      </w:r>
      <w:r w:rsidR="00313646">
        <w:rPr>
          <w:rFonts w:ascii="Times New Roman" w:hAnsi="Times New Roman" w:cs="Times New Roman"/>
          <w:sz w:val="28"/>
          <w:szCs w:val="28"/>
        </w:rPr>
        <w:t>сти по выполнению заданий; обес</w:t>
      </w:r>
      <w:r w:rsidRPr="008E4D5A">
        <w:rPr>
          <w:rFonts w:ascii="Times New Roman" w:hAnsi="Times New Roman" w:cs="Times New Roman"/>
          <w:sz w:val="28"/>
          <w:szCs w:val="28"/>
        </w:rPr>
        <w:t>печение самоуправления, перспективное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плани</w:t>
      </w:r>
      <w:r w:rsidR="00313646">
        <w:rPr>
          <w:rFonts w:ascii="Times New Roman" w:hAnsi="Times New Roman" w:cs="Times New Roman"/>
          <w:sz w:val="28"/>
          <w:szCs w:val="28"/>
        </w:rPr>
        <w:t>рование работ учащимися; органи</w:t>
      </w:r>
      <w:r w:rsidRPr="008E4D5A">
        <w:rPr>
          <w:rFonts w:ascii="Times New Roman" w:hAnsi="Times New Roman" w:cs="Times New Roman"/>
          <w:sz w:val="28"/>
          <w:szCs w:val="28"/>
        </w:rPr>
        <w:t>зацию соревнований с участием учащихся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в разработке и утверждении условий их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провед</w:t>
      </w:r>
      <w:r w:rsidR="00313646">
        <w:rPr>
          <w:rFonts w:ascii="Times New Roman" w:hAnsi="Times New Roman" w:cs="Times New Roman"/>
          <w:sz w:val="28"/>
          <w:szCs w:val="28"/>
        </w:rPr>
        <w:t>ения; включение учащихся в учеб</w:t>
      </w:r>
      <w:r w:rsidRPr="008E4D5A">
        <w:rPr>
          <w:rFonts w:ascii="Times New Roman" w:hAnsi="Times New Roman" w:cs="Times New Roman"/>
          <w:sz w:val="28"/>
          <w:szCs w:val="28"/>
        </w:rPr>
        <w:t>ную производительную деятельность и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коллективные общественные отношения.</w:t>
      </w:r>
    </w:p>
    <w:p w:rsidR="008E4D5A" w:rsidRPr="008E4D5A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Психолого-педагогические условия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предпо</w:t>
      </w:r>
      <w:r w:rsidR="00313646">
        <w:rPr>
          <w:rFonts w:ascii="Times New Roman" w:hAnsi="Times New Roman" w:cs="Times New Roman"/>
          <w:sz w:val="28"/>
          <w:szCs w:val="28"/>
        </w:rPr>
        <w:t>лагают разнообразие методов вос</w:t>
      </w:r>
      <w:r w:rsidRPr="008E4D5A">
        <w:rPr>
          <w:rFonts w:ascii="Times New Roman" w:hAnsi="Times New Roman" w:cs="Times New Roman"/>
          <w:sz w:val="28"/>
          <w:szCs w:val="28"/>
        </w:rPr>
        <w:t>питан</w:t>
      </w:r>
      <w:r w:rsidR="00313646">
        <w:rPr>
          <w:rFonts w:ascii="Times New Roman" w:hAnsi="Times New Roman" w:cs="Times New Roman"/>
          <w:sz w:val="28"/>
          <w:szCs w:val="28"/>
        </w:rPr>
        <w:t>ия на основе распределения функ</w:t>
      </w:r>
      <w:r w:rsidRPr="008E4D5A">
        <w:rPr>
          <w:rFonts w:ascii="Times New Roman" w:hAnsi="Times New Roman" w:cs="Times New Roman"/>
          <w:sz w:val="28"/>
          <w:szCs w:val="28"/>
        </w:rPr>
        <w:t>ций трудовой деятельности в соответствии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 инди</w:t>
      </w:r>
      <w:r w:rsidR="00313646">
        <w:rPr>
          <w:rFonts w:ascii="Times New Roman" w:hAnsi="Times New Roman" w:cs="Times New Roman"/>
          <w:sz w:val="28"/>
          <w:szCs w:val="28"/>
        </w:rPr>
        <w:t>видуальными склонностями и инте</w:t>
      </w:r>
      <w:r w:rsidRPr="008E4D5A">
        <w:rPr>
          <w:rFonts w:ascii="Times New Roman" w:hAnsi="Times New Roman" w:cs="Times New Roman"/>
          <w:sz w:val="28"/>
          <w:szCs w:val="28"/>
        </w:rPr>
        <w:t>ресами; создание здоровой морально-психологической атмосферы в процессе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учебно</w:t>
      </w:r>
      <w:r w:rsidR="00313646">
        <w:rPr>
          <w:rFonts w:ascii="Times New Roman" w:hAnsi="Times New Roman" w:cs="Times New Roman"/>
          <w:sz w:val="28"/>
          <w:szCs w:val="28"/>
        </w:rPr>
        <w:t>й и трудовой деятельности; нали</w:t>
      </w:r>
      <w:r w:rsidRPr="008E4D5A">
        <w:rPr>
          <w:rFonts w:ascii="Times New Roman" w:hAnsi="Times New Roman" w:cs="Times New Roman"/>
          <w:sz w:val="28"/>
          <w:szCs w:val="28"/>
        </w:rPr>
        <w:t>чие вд</w:t>
      </w:r>
      <w:r w:rsidR="00313646">
        <w:rPr>
          <w:rFonts w:ascii="Times New Roman" w:hAnsi="Times New Roman" w:cs="Times New Roman"/>
          <w:sz w:val="28"/>
          <w:szCs w:val="28"/>
        </w:rPr>
        <w:t>охновляющей идеи (учебная и тру</w:t>
      </w:r>
      <w:r w:rsidRPr="008E4D5A">
        <w:rPr>
          <w:rFonts w:ascii="Times New Roman" w:hAnsi="Times New Roman" w:cs="Times New Roman"/>
          <w:sz w:val="28"/>
          <w:szCs w:val="28"/>
        </w:rPr>
        <w:t xml:space="preserve">довая </w:t>
      </w:r>
      <w:r w:rsidRPr="008E4D5A">
        <w:rPr>
          <w:rFonts w:ascii="Times New Roman" w:hAnsi="Times New Roman" w:cs="Times New Roman"/>
          <w:sz w:val="28"/>
          <w:szCs w:val="28"/>
        </w:rPr>
        <w:lastRenderedPageBreak/>
        <w:t>деятельность будет более успешной</w:t>
      </w:r>
      <w:r w:rsidR="00560B48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 xml:space="preserve">,если в </w:t>
      </w:r>
      <w:r w:rsidR="00313646">
        <w:rPr>
          <w:rFonts w:ascii="Times New Roman" w:hAnsi="Times New Roman" w:cs="Times New Roman"/>
          <w:sz w:val="28"/>
          <w:szCs w:val="28"/>
        </w:rPr>
        <w:t>качестве ее цели выступают соци</w:t>
      </w:r>
      <w:r w:rsidRPr="008E4D5A">
        <w:rPr>
          <w:rFonts w:ascii="Times New Roman" w:hAnsi="Times New Roman" w:cs="Times New Roman"/>
          <w:sz w:val="28"/>
          <w:szCs w:val="28"/>
        </w:rPr>
        <w:t>ально</w:t>
      </w:r>
      <w:r w:rsidR="00313646">
        <w:rPr>
          <w:rFonts w:ascii="Times New Roman" w:hAnsi="Times New Roman" w:cs="Times New Roman"/>
          <w:sz w:val="28"/>
          <w:szCs w:val="28"/>
        </w:rPr>
        <w:t>-культурные ценности общечелове</w:t>
      </w:r>
      <w:r w:rsidRPr="008E4D5A">
        <w:rPr>
          <w:rFonts w:ascii="Times New Roman" w:hAnsi="Times New Roman" w:cs="Times New Roman"/>
          <w:sz w:val="28"/>
          <w:szCs w:val="28"/>
        </w:rPr>
        <w:t>ческого</w:t>
      </w:r>
      <w:r w:rsidR="00313646">
        <w:rPr>
          <w:rFonts w:ascii="Times New Roman" w:hAnsi="Times New Roman" w:cs="Times New Roman"/>
          <w:sz w:val="28"/>
          <w:szCs w:val="28"/>
        </w:rPr>
        <w:t xml:space="preserve"> характера, значимый для общест</w:t>
      </w:r>
      <w:r w:rsidRPr="008E4D5A">
        <w:rPr>
          <w:rFonts w:ascii="Times New Roman" w:hAnsi="Times New Roman" w:cs="Times New Roman"/>
          <w:sz w:val="28"/>
          <w:szCs w:val="28"/>
        </w:rPr>
        <w:t>ва, школ</w:t>
      </w:r>
      <w:r w:rsidR="00313646">
        <w:rPr>
          <w:rFonts w:ascii="Times New Roman" w:hAnsi="Times New Roman" w:cs="Times New Roman"/>
          <w:sz w:val="28"/>
          <w:szCs w:val="28"/>
        </w:rPr>
        <w:t>ы и семьи объект труда); органи</w:t>
      </w:r>
      <w:r w:rsidRPr="008E4D5A">
        <w:rPr>
          <w:rFonts w:ascii="Times New Roman" w:hAnsi="Times New Roman" w:cs="Times New Roman"/>
          <w:sz w:val="28"/>
          <w:szCs w:val="28"/>
        </w:rPr>
        <w:t>зации взаимоконтроля и стимулирования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учебно</w:t>
      </w:r>
      <w:r w:rsidR="00313646">
        <w:rPr>
          <w:rFonts w:ascii="Times New Roman" w:hAnsi="Times New Roman" w:cs="Times New Roman"/>
          <w:sz w:val="28"/>
          <w:szCs w:val="28"/>
        </w:rPr>
        <w:t>й деятельности как значимых воз</w:t>
      </w:r>
      <w:r w:rsidRPr="008E4D5A">
        <w:rPr>
          <w:rFonts w:ascii="Times New Roman" w:hAnsi="Times New Roman" w:cs="Times New Roman"/>
          <w:sz w:val="28"/>
          <w:szCs w:val="28"/>
        </w:rPr>
        <w:t>действий; обеспечение корректирующей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роли п</w:t>
      </w:r>
      <w:r w:rsidR="00313646">
        <w:rPr>
          <w:rFonts w:ascii="Times New Roman" w:hAnsi="Times New Roman" w:cs="Times New Roman"/>
          <w:sz w:val="28"/>
          <w:szCs w:val="28"/>
        </w:rPr>
        <w:t>едагога; приоритета воспитатель</w:t>
      </w:r>
      <w:r w:rsidRPr="008E4D5A">
        <w:rPr>
          <w:rFonts w:ascii="Times New Roman" w:hAnsi="Times New Roman" w:cs="Times New Roman"/>
          <w:sz w:val="28"/>
          <w:szCs w:val="28"/>
        </w:rPr>
        <w:t>ных ре</w:t>
      </w:r>
      <w:r w:rsidR="00313646">
        <w:rPr>
          <w:rFonts w:ascii="Times New Roman" w:hAnsi="Times New Roman" w:cs="Times New Roman"/>
          <w:sz w:val="28"/>
          <w:szCs w:val="28"/>
        </w:rPr>
        <w:t>зультатов деятельности над пред</w:t>
      </w:r>
      <w:r w:rsidRPr="008E4D5A">
        <w:rPr>
          <w:rFonts w:ascii="Times New Roman" w:hAnsi="Times New Roman" w:cs="Times New Roman"/>
          <w:sz w:val="28"/>
          <w:szCs w:val="28"/>
        </w:rPr>
        <w:t>метными; учета возрастных особенностей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учащихся; целенаправленной подготовки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="00560B48">
        <w:rPr>
          <w:rFonts w:ascii="Times New Roman" w:hAnsi="Times New Roman" w:cs="Times New Roman"/>
          <w:sz w:val="28"/>
          <w:szCs w:val="28"/>
        </w:rPr>
        <w:t>учителей экономической</w:t>
      </w:r>
      <w:r w:rsidRPr="008E4D5A">
        <w:rPr>
          <w:rFonts w:ascii="Times New Roman" w:hAnsi="Times New Roman" w:cs="Times New Roman"/>
          <w:sz w:val="28"/>
          <w:szCs w:val="28"/>
        </w:rPr>
        <w:t xml:space="preserve"> подготовки в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аспек</w:t>
      </w:r>
      <w:r w:rsidR="00313646">
        <w:rPr>
          <w:rFonts w:ascii="Times New Roman" w:hAnsi="Times New Roman" w:cs="Times New Roman"/>
          <w:sz w:val="28"/>
          <w:szCs w:val="28"/>
        </w:rPr>
        <w:t>те формирования деловой активно</w:t>
      </w:r>
      <w:r w:rsidRPr="008E4D5A">
        <w:rPr>
          <w:rFonts w:ascii="Times New Roman" w:hAnsi="Times New Roman" w:cs="Times New Roman"/>
          <w:sz w:val="28"/>
          <w:szCs w:val="28"/>
        </w:rPr>
        <w:t>сти. К производственным условиям можно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отнест</w:t>
      </w:r>
      <w:r w:rsidR="00313646">
        <w:rPr>
          <w:rFonts w:ascii="Times New Roman" w:hAnsi="Times New Roman" w:cs="Times New Roman"/>
          <w:sz w:val="28"/>
          <w:szCs w:val="28"/>
        </w:rPr>
        <w:t>и включение учащихся в результа</w:t>
      </w:r>
      <w:r w:rsidRPr="008E4D5A">
        <w:rPr>
          <w:rFonts w:ascii="Times New Roman" w:hAnsi="Times New Roman" w:cs="Times New Roman"/>
          <w:sz w:val="28"/>
          <w:szCs w:val="28"/>
        </w:rPr>
        <w:t>тивное производство товаров и услуг при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высоком уровн</w:t>
      </w:r>
      <w:r w:rsidR="00313646">
        <w:rPr>
          <w:rFonts w:ascii="Times New Roman" w:hAnsi="Times New Roman" w:cs="Times New Roman"/>
          <w:sz w:val="28"/>
          <w:szCs w:val="28"/>
        </w:rPr>
        <w:t>е изготовляемой продук</w:t>
      </w:r>
      <w:r w:rsidRPr="008E4D5A">
        <w:rPr>
          <w:rFonts w:ascii="Times New Roman" w:hAnsi="Times New Roman" w:cs="Times New Roman"/>
          <w:sz w:val="28"/>
          <w:szCs w:val="28"/>
        </w:rPr>
        <w:t>ции; общественную значимость объектов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тру</w:t>
      </w:r>
      <w:r w:rsidR="00313646">
        <w:rPr>
          <w:rFonts w:ascii="Times New Roman" w:hAnsi="Times New Roman" w:cs="Times New Roman"/>
          <w:sz w:val="28"/>
          <w:szCs w:val="28"/>
        </w:rPr>
        <w:t>да, имеющих определенную матери</w:t>
      </w:r>
      <w:r w:rsidRPr="008E4D5A">
        <w:rPr>
          <w:rFonts w:ascii="Times New Roman" w:hAnsi="Times New Roman" w:cs="Times New Roman"/>
          <w:sz w:val="28"/>
          <w:szCs w:val="28"/>
        </w:rPr>
        <w:t>альную</w:t>
      </w:r>
      <w:r w:rsidR="00313646">
        <w:rPr>
          <w:rFonts w:ascii="Times New Roman" w:hAnsi="Times New Roman" w:cs="Times New Roman"/>
          <w:sz w:val="28"/>
          <w:szCs w:val="28"/>
        </w:rPr>
        <w:t xml:space="preserve"> и эстетическую ценность; форми</w:t>
      </w:r>
      <w:r w:rsidRPr="008E4D5A">
        <w:rPr>
          <w:rFonts w:ascii="Times New Roman" w:hAnsi="Times New Roman" w:cs="Times New Roman"/>
          <w:sz w:val="28"/>
          <w:szCs w:val="28"/>
        </w:rPr>
        <w:t>рован</w:t>
      </w:r>
      <w:r w:rsidR="00313646">
        <w:rPr>
          <w:rFonts w:ascii="Times New Roman" w:hAnsi="Times New Roman" w:cs="Times New Roman"/>
          <w:sz w:val="28"/>
          <w:szCs w:val="28"/>
        </w:rPr>
        <w:t>ие личной ответственности за вы</w:t>
      </w:r>
      <w:r w:rsidRPr="008E4D5A">
        <w:rPr>
          <w:rFonts w:ascii="Times New Roman" w:hAnsi="Times New Roman" w:cs="Times New Roman"/>
          <w:sz w:val="28"/>
          <w:szCs w:val="28"/>
        </w:rPr>
        <w:t>полнение задания.</w:t>
      </w:r>
    </w:p>
    <w:p w:rsidR="00313646" w:rsidRDefault="008E4D5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5A">
        <w:rPr>
          <w:rFonts w:ascii="Times New Roman" w:hAnsi="Times New Roman" w:cs="Times New Roman"/>
          <w:sz w:val="28"/>
          <w:szCs w:val="28"/>
        </w:rPr>
        <w:t>Анализируя условия, которые ока</w:t>
      </w:r>
      <w:r w:rsidR="00313646">
        <w:rPr>
          <w:rFonts w:ascii="Times New Roman" w:hAnsi="Times New Roman" w:cs="Times New Roman"/>
          <w:sz w:val="28"/>
          <w:szCs w:val="28"/>
        </w:rPr>
        <w:t>зы</w:t>
      </w:r>
      <w:r w:rsidRPr="008E4D5A">
        <w:rPr>
          <w:rFonts w:ascii="Times New Roman" w:hAnsi="Times New Roman" w:cs="Times New Roman"/>
          <w:sz w:val="28"/>
          <w:szCs w:val="28"/>
        </w:rPr>
        <w:t>вают влияние на формирование личности,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нельзя не</w:t>
      </w:r>
      <w:r w:rsidR="00313646">
        <w:rPr>
          <w:rFonts w:ascii="Times New Roman" w:hAnsi="Times New Roman" w:cs="Times New Roman"/>
          <w:sz w:val="28"/>
          <w:szCs w:val="28"/>
        </w:rPr>
        <w:t xml:space="preserve"> учитывать тот факт, что измене</w:t>
      </w:r>
      <w:r w:rsidRPr="008E4D5A">
        <w:rPr>
          <w:rFonts w:ascii="Times New Roman" w:hAnsi="Times New Roman" w:cs="Times New Roman"/>
          <w:sz w:val="28"/>
          <w:szCs w:val="28"/>
        </w:rPr>
        <w:t>ние п</w:t>
      </w:r>
      <w:r w:rsidR="00313646">
        <w:rPr>
          <w:rFonts w:ascii="Times New Roman" w:hAnsi="Times New Roman" w:cs="Times New Roman"/>
          <w:sz w:val="28"/>
          <w:szCs w:val="28"/>
        </w:rPr>
        <w:t>олитической и социально-экономи</w:t>
      </w:r>
      <w:r w:rsidRPr="008E4D5A">
        <w:rPr>
          <w:rFonts w:ascii="Times New Roman" w:hAnsi="Times New Roman" w:cs="Times New Roman"/>
          <w:sz w:val="28"/>
          <w:szCs w:val="28"/>
        </w:rPr>
        <w:t>ческой ситуации в стране влечет за собой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измен</w:t>
      </w:r>
      <w:r w:rsidR="00313646">
        <w:rPr>
          <w:rFonts w:ascii="Times New Roman" w:hAnsi="Times New Roman" w:cs="Times New Roman"/>
          <w:sz w:val="28"/>
          <w:szCs w:val="28"/>
        </w:rPr>
        <w:t>ение всех вышеперечисленных фак</w:t>
      </w:r>
      <w:r w:rsidRPr="008E4D5A">
        <w:rPr>
          <w:rFonts w:ascii="Times New Roman" w:hAnsi="Times New Roman" w:cs="Times New Roman"/>
          <w:sz w:val="28"/>
          <w:szCs w:val="28"/>
        </w:rPr>
        <w:t>торов. Для того, чтобы жить и успешно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функционировать в высокомобильном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обще</w:t>
      </w:r>
      <w:r w:rsidR="00313646">
        <w:rPr>
          <w:rFonts w:ascii="Times New Roman" w:hAnsi="Times New Roman" w:cs="Times New Roman"/>
          <w:sz w:val="28"/>
          <w:szCs w:val="28"/>
        </w:rPr>
        <w:t>стве индивид должен обладать ус</w:t>
      </w:r>
      <w:r w:rsidRPr="008E4D5A">
        <w:rPr>
          <w:rFonts w:ascii="Times New Roman" w:hAnsi="Times New Roman" w:cs="Times New Roman"/>
          <w:sz w:val="28"/>
          <w:szCs w:val="28"/>
        </w:rPr>
        <w:t>тойчивым ядром личности, социальными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и нрав</w:t>
      </w:r>
      <w:r w:rsidR="00313646">
        <w:rPr>
          <w:rFonts w:ascii="Times New Roman" w:hAnsi="Times New Roman" w:cs="Times New Roman"/>
          <w:sz w:val="28"/>
          <w:szCs w:val="28"/>
        </w:rPr>
        <w:t>ственными убеждениями. Это опре</w:t>
      </w:r>
      <w:r w:rsidRPr="008E4D5A">
        <w:rPr>
          <w:rFonts w:ascii="Times New Roman" w:hAnsi="Times New Roman" w:cs="Times New Roman"/>
          <w:sz w:val="28"/>
          <w:szCs w:val="28"/>
        </w:rPr>
        <w:t>деляе</w:t>
      </w:r>
      <w:r w:rsidR="00313646">
        <w:rPr>
          <w:rFonts w:ascii="Times New Roman" w:hAnsi="Times New Roman" w:cs="Times New Roman"/>
          <w:sz w:val="28"/>
          <w:szCs w:val="28"/>
        </w:rPr>
        <w:t>т необходимость формирования ак</w:t>
      </w:r>
      <w:r w:rsidRPr="008E4D5A">
        <w:rPr>
          <w:rFonts w:ascii="Times New Roman" w:hAnsi="Times New Roman" w:cs="Times New Roman"/>
          <w:sz w:val="28"/>
          <w:szCs w:val="28"/>
        </w:rPr>
        <w:t>тивной</w:t>
      </w:r>
      <w:r w:rsidR="00313646">
        <w:rPr>
          <w:rFonts w:ascii="Times New Roman" w:hAnsi="Times New Roman" w:cs="Times New Roman"/>
          <w:sz w:val="28"/>
          <w:szCs w:val="28"/>
        </w:rPr>
        <w:t>, самодостаточной личности, спо</w:t>
      </w:r>
      <w:r w:rsidRPr="008E4D5A">
        <w:rPr>
          <w:rFonts w:ascii="Times New Roman" w:hAnsi="Times New Roman" w:cs="Times New Roman"/>
          <w:sz w:val="28"/>
          <w:szCs w:val="28"/>
        </w:rPr>
        <w:t>собной жить в современных, постоянно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меняющихся социально-экономических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условия</w:t>
      </w:r>
      <w:r w:rsidR="00313646">
        <w:rPr>
          <w:rFonts w:ascii="Times New Roman" w:hAnsi="Times New Roman" w:cs="Times New Roman"/>
          <w:sz w:val="28"/>
          <w:szCs w:val="28"/>
        </w:rPr>
        <w:t>х. В связи с этим, одним из важ</w:t>
      </w:r>
      <w:r w:rsidRPr="008E4D5A">
        <w:rPr>
          <w:rFonts w:ascii="Times New Roman" w:hAnsi="Times New Roman" w:cs="Times New Roman"/>
          <w:sz w:val="28"/>
          <w:szCs w:val="28"/>
        </w:rPr>
        <w:t>ных психолого-педагогических условий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обучения основам предпринимательства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выступает формирование мотивационной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сферы школьников. Развитию внутренней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мотив</w:t>
      </w:r>
      <w:r w:rsidR="00313646">
        <w:rPr>
          <w:rFonts w:ascii="Times New Roman" w:hAnsi="Times New Roman" w:cs="Times New Roman"/>
          <w:sz w:val="28"/>
          <w:szCs w:val="28"/>
        </w:rPr>
        <w:t>ации способствует личностно зна</w:t>
      </w:r>
      <w:r w:rsidRPr="008E4D5A">
        <w:rPr>
          <w:rFonts w:ascii="Times New Roman" w:hAnsi="Times New Roman" w:cs="Times New Roman"/>
          <w:sz w:val="28"/>
          <w:szCs w:val="28"/>
        </w:rPr>
        <w:t>чимая</w:t>
      </w:r>
      <w:r w:rsidR="00313646">
        <w:rPr>
          <w:rFonts w:ascii="Times New Roman" w:hAnsi="Times New Roman" w:cs="Times New Roman"/>
          <w:sz w:val="28"/>
          <w:szCs w:val="28"/>
        </w:rPr>
        <w:t xml:space="preserve"> учебная деятельность, обеспечи</w:t>
      </w:r>
      <w:r w:rsidRPr="008E4D5A">
        <w:rPr>
          <w:rFonts w:ascii="Times New Roman" w:hAnsi="Times New Roman" w:cs="Times New Roman"/>
          <w:sz w:val="28"/>
          <w:szCs w:val="28"/>
        </w:rPr>
        <w:t>вающая формирование положительной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обратной связи, как условия успешного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обучения предпринимательству, развитие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познавательного интереса и его переход в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интерес профессиональный и наоборот в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 xml:space="preserve">процессе непрерывного обучения и </w:t>
      </w:r>
      <w:r w:rsidR="00313646">
        <w:rPr>
          <w:rFonts w:ascii="Times New Roman" w:hAnsi="Times New Roman" w:cs="Times New Roman"/>
          <w:sz w:val="28"/>
          <w:szCs w:val="28"/>
        </w:rPr>
        <w:t>про</w:t>
      </w:r>
      <w:r w:rsidRPr="008E4D5A">
        <w:rPr>
          <w:rFonts w:ascii="Times New Roman" w:hAnsi="Times New Roman" w:cs="Times New Roman"/>
          <w:sz w:val="28"/>
          <w:szCs w:val="28"/>
        </w:rPr>
        <w:t>фессио</w:t>
      </w:r>
      <w:r w:rsidR="00313646">
        <w:rPr>
          <w:rFonts w:ascii="Times New Roman" w:hAnsi="Times New Roman" w:cs="Times New Roman"/>
          <w:sz w:val="28"/>
          <w:szCs w:val="28"/>
        </w:rPr>
        <w:t>нального совершенствования в те</w:t>
      </w:r>
      <w:r w:rsidRPr="008E4D5A">
        <w:rPr>
          <w:rFonts w:ascii="Times New Roman" w:hAnsi="Times New Roman" w:cs="Times New Roman"/>
          <w:sz w:val="28"/>
          <w:szCs w:val="28"/>
        </w:rPr>
        <w:t>чении вс</w:t>
      </w:r>
      <w:r w:rsidR="00313646">
        <w:rPr>
          <w:rFonts w:ascii="Times New Roman" w:hAnsi="Times New Roman" w:cs="Times New Roman"/>
          <w:sz w:val="28"/>
          <w:szCs w:val="28"/>
        </w:rPr>
        <w:t>ей жизни человека. Путь к разви</w:t>
      </w:r>
      <w:r w:rsidRPr="008E4D5A">
        <w:rPr>
          <w:rFonts w:ascii="Times New Roman" w:hAnsi="Times New Roman" w:cs="Times New Roman"/>
          <w:sz w:val="28"/>
          <w:szCs w:val="28"/>
        </w:rPr>
        <w:t>тию интереса к обучению лежит через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lastRenderedPageBreak/>
        <w:t>эмоции и чувства школьника и во многом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определяется содержательной стороной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учебной</w:t>
      </w:r>
      <w:r w:rsidR="00313646">
        <w:rPr>
          <w:rFonts w:ascii="Times New Roman" w:hAnsi="Times New Roman" w:cs="Times New Roman"/>
          <w:sz w:val="28"/>
          <w:szCs w:val="28"/>
        </w:rPr>
        <w:t xml:space="preserve"> деятельности. У школьника появ</w:t>
      </w:r>
      <w:r w:rsidRPr="008E4D5A">
        <w:rPr>
          <w:rFonts w:ascii="Times New Roman" w:hAnsi="Times New Roman" w:cs="Times New Roman"/>
          <w:sz w:val="28"/>
          <w:szCs w:val="28"/>
        </w:rPr>
        <w:t>ляется интерес к уч</w:t>
      </w:r>
      <w:r w:rsidR="00313646">
        <w:rPr>
          <w:rFonts w:ascii="Times New Roman" w:hAnsi="Times New Roman" w:cs="Times New Roman"/>
          <w:sz w:val="28"/>
          <w:szCs w:val="28"/>
        </w:rPr>
        <w:t>ению, когда он чувст</w:t>
      </w:r>
      <w:r w:rsidRPr="008E4D5A">
        <w:rPr>
          <w:rFonts w:ascii="Times New Roman" w:hAnsi="Times New Roman" w:cs="Times New Roman"/>
          <w:sz w:val="28"/>
          <w:szCs w:val="28"/>
        </w:rPr>
        <w:t>вует себя востребованным и получает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субъ</w:t>
      </w:r>
      <w:r w:rsidR="00313646">
        <w:rPr>
          <w:rFonts w:ascii="Times New Roman" w:hAnsi="Times New Roman" w:cs="Times New Roman"/>
          <w:sz w:val="28"/>
          <w:szCs w:val="28"/>
        </w:rPr>
        <w:t>ективно новую информацию. Прихо</w:t>
      </w:r>
      <w:r w:rsidRPr="008E4D5A">
        <w:rPr>
          <w:rFonts w:ascii="Times New Roman" w:hAnsi="Times New Roman" w:cs="Times New Roman"/>
          <w:sz w:val="28"/>
          <w:szCs w:val="28"/>
        </w:rPr>
        <w:t>дя на</w:t>
      </w:r>
      <w:r w:rsidR="00313646">
        <w:rPr>
          <w:rFonts w:ascii="Times New Roman" w:hAnsi="Times New Roman" w:cs="Times New Roman"/>
          <w:sz w:val="28"/>
          <w:szCs w:val="28"/>
        </w:rPr>
        <w:t xml:space="preserve"> уроки предпринимательства, уча</w:t>
      </w:r>
      <w:r w:rsidRPr="008E4D5A">
        <w:rPr>
          <w:rFonts w:ascii="Times New Roman" w:hAnsi="Times New Roman" w:cs="Times New Roman"/>
          <w:sz w:val="28"/>
          <w:szCs w:val="28"/>
        </w:rPr>
        <w:t>щиеся</w:t>
      </w:r>
      <w:r w:rsidR="00313646">
        <w:rPr>
          <w:rFonts w:ascii="Times New Roman" w:hAnsi="Times New Roman" w:cs="Times New Roman"/>
          <w:sz w:val="28"/>
          <w:szCs w:val="28"/>
        </w:rPr>
        <w:t xml:space="preserve"> часто обладают определенным ин</w:t>
      </w:r>
      <w:r w:rsidRPr="008E4D5A">
        <w:rPr>
          <w:rFonts w:ascii="Times New Roman" w:hAnsi="Times New Roman" w:cs="Times New Roman"/>
          <w:sz w:val="28"/>
          <w:szCs w:val="28"/>
        </w:rPr>
        <w:t>тересом к данной деятельности и важно не</w:t>
      </w:r>
      <w:r w:rsidR="00313646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утратить, а использовать и развивать это</w:t>
      </w:r>
      <w:r w:rsidR="00560B48">
        <w:rPr>
          <w:rFonts w:ascii="Times New Roman" w:hAnsi="Times New Roman" w:cs="Times New Roman"/>
          <w:sz w:val="28"/>
          <w:szCs w:val="28"/>
        </w:rPr>
        <w:t xml:space="preserve"> </w:t>
      </w:r>
      <w:r w:rsidRPr="008E4D5A">
        <w:rPr>
          <w:rFonts w:ascii="Times New Roman" w:hAnsi="Times New Roman" w:cs="Times New Roman"/>
          <w:sz w:val="28"/>
          <w:szCs w:val="28"/>
        </w:rPr>
        <w:t>качество.</w:t>
      </w:r>
    </w:p>
    <w:p w:rsidR="008E4D5A" w:rsidRPr="008E4D5A" w:rsidRDefault="00313646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педагогическим усло</w:t>
      </w:r>
      <w:r w:rsidR="008E4D5A" w:rsidRPr="008E4D5A">
        <w:rPr>
          <w:rFonts w:ascii="Times New Roman" w:hAnsi="Times New Roman" w:cs="Times New Roman"/>
          <w:sz w:val="28"/>
          <w:szCs w:val="28"/>
        </w:rPr>
        <w:t>вием следует считать создание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предпринимательства деловой атмосферы,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5A" w:rsidRPr="008E4D5A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имально приближенной к современ</w:t>
      </w:r>
      <w:r w:rsidR="008E4D5A" w:rsidRPr="008E4D5A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социально-экономическим отноше</w:t>
      </w:r>
      <w:r w:rsidR="008E4D5A" w:rsidRPr="008E4D5A">
        <w:rPr>
          <w:rFonts w:ascii="Times New Roman" w:hAnsi="Times New Roman" w:cs="Times New Roman"/>
          <w:sz w:val="28"/>
          <w:szCs w:val="28"/>
        </w:rPr>
        <w:t>ниям,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оптимизма, доброже</w:t>
      </w:r>
      <w:r w:rsidR="008E4D5A" w:rsidRPr="008E4D5A">
        <w:rPr>
          <w:rFonts w:ascii="Times New Roman" w:hAnsi="Times New Roman" w:cs="Times New Roman"/>
          <w:sz w:val="28"/>
          <w:szCs w:val="28"/>
        </w:rPr>
        <w:t>лательности и творчества.</w:t>
      </w:r>
    </w:p>
    <w:p w:rsidR="00EE5644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C33" w:rsidRDefault="00533F15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Качества личности успешного предпринимателя</w:t>
      </w:r>
    </w:p>
    <w:p w:rsidR="00EE5644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F15" w:rsidRPr="00533F15" w:rsidRDefault="00533F15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15">
        <w:rPr>
          <w:rFonts w:ascii="Times New Roman" w:hAnsi="Times New Roman" w:cs="Times New Roman"/>
          <w:sz w:val="28"/>
          <w:szCs w:val="28"/>
        </w:rPr>
        <w:t xml:space="preserve">Ведущие отечественные и зарубежные специалисты в своих работах рассматривают источники мотивации и ключевые условия деловой активности предпринимателя. Анализ профессиограмм и существующих по данному вопросу точек зрения позволяет выделить черты характера, составляющие основу успеха предпринимательской деятельности (уверенность в себе, коммуникативность, способность к самоутверждению, уравновешенность, толерантность, высокая мотивация к достижению успеха, готовность к сотрудничеству, объективность и др.); владение техниками управления (самоконтроль, готовность к инновациям, интеллектуальная активность, умения взаимодействия, принятия решений, планирования карьеры и др.).Процесс обучению предпринимательству следует осуществлять таким образом, чтобы у школьников формировались соответствующие профессионально важные качества, среди которых можно отметить: организованность, как способность приведения трудовой деятельности в определенную систему, которая обеспечивает достижение максимально возможного эффекта с учетом конкретных условий; работоспособность, как характеристику готовности выполнять целесообразную деятельность на </w:t>
      </w:r>
      <w:r w:rsidRPr="00533F15">
        <w:rPr>
          <w:rFonts w:ascii="Times New Roman" w:hAnsi="Times New Roman" w:cs="Times New Roman"/>
          <w:sz w:val="28"/>
          <w:szCs w:val="28"/>
        </w:rPr>
        <w:lastRenderedPageBreak/>
        <w:t>заданном уровне эффективности в течение определенного времени; склонность к сотрудничеству, как интегративное качество личности, характеризуемое стремлением осуществлять совместную деятельность в целях эффективного решения поставленных задач;      коммуникативность , как комплекс индивидуальных особенностей личности, содействующих развитию личного и делового общения с людьми; воля, как способность личности действовать в направлении сознательно поставленных целей,преодолевая внешние и внутренние препятствия; саморегуляцию, как систему сознательных актов по управлению психикой, направленных на достижение и поддержание необходимого психического состояния; поисковую активность, как свойство личности, проявляемое в положительном отношении к процессу постижения нового, к овладению способами эффективной деятельности, в мобилизации нравственно-волевых усилий по достижению намеченных результатов.</w:t>
      </w:r>
    </w:p>
    <w:p w:rsidR="00533F15" w:rsidRDefault="00533F15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15">
        <w:rPr>
          <w:rFonts w:ascii="Times New Roman" w:hAnsi="Times New Roman" w:cs="Times New Roman"/>
          <w:sz w:val="28"/>
          <w:szCs w:val="28"/>
        </w:rPr>
        <w:t>Ценностные ориентиры обеспечивают целеполагание и проектирование образовательной деятельности, позволяют определить приоритеты и критерии учебного процесса, обеспечить взаимодействие участников педагогической системы. Педагоги, связанные с решением вопросов подготовки молодежи к участию в новых экономических отношениях, считают необходимым ввести в перечень концептуальных положений, идею зависимости профессионального успеха от нравственных качеств предпринимателя. В соответствии с этой идеей формируется перечень качеств личности, от которых зависит эффективность хозяйственной деятельности: добросовестность, честность, справедливость, надежность. Эти качества переходят в разряд экономически значимых, поскольку формируют образ «человека экономического», основанный на нравственных началах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F15" w:rsidRDefault="00533F15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F15" w:rsidRDefault="00533F15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33F15">
        <w:rPr>
          <w:rFonts w:ascii="Times New Roman" w:hAnsi="Times New Roman" w:cs="Times New Roman"/>
          <w:sz w:val="28"/>
          <w:szCs w:val="28"/>
        </w:rPr>
        <w:t>Экспериментальное исследование по развитию предпринимательских способностей учащихся на уроках экономики</w:t>
      </w:r>
    </w:p>
    <w:p w:rsidR="00EE5644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644" w:rsidRDefault="00CD4F1C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EE5644">
        <w:rPr>
          <w:rFonts w:ascii="Times New Roman" w:hAnsi="Times New Roman" w:cs="Times New Roman"/>
          <w:sz w:val="28"/>
          <w:szCs w:val="28"/>
        </w:rPr>
        <w:t xml:space="preserve">Методы и средства формирования предпринимательских способностей </w:t>
      </w:r>
    </w:p>
    <w:p w:rsidR="00EE5644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предпринимательских</w:t>
      </w:r>
      <w:r w:rsidRPr="006431ED">
        <w:rPr>
          <w:rFonts w:ascii="Times New Roman" w:hAnsi="Times New Roman" w:cs="Times New Roman"/>
          <w:sz w:val="28"/>
          <w:szCs w:val="28"/>
        </w:rPr>
        <w:t xml:space="preserve"> способностей в процессе обучения является важной задачей по привитию учащимся практических навыков, </w:t>
      </w:r>
      <w:r>
        <w:rPr>
          <w:rFonts w:ascii="Times New Roman" w:hAnsi="Times New Roman" w:cs="Times New Roman"/>
          <w:sz w:val="28"/>
          <w:szCs w:val="28"/>
        </w:rPr>
        <w:t>предпринимательского</w:t>
      </w:r>
      <w:r w:rsidRPr="006431ED">
        <w:rPr>
          <w:rFonts w:ascii="Times New Roman" w:hAnsi="Times New Roman" w:cs="Times New Roman"/>
          <w:sz w:val="28"/>
          <w:szCs w:val="28"/>
        </w:rPr>
        <w:t xml:space="preserve"> мастерства. Школьникам важно научиться вносить в работу элементы фантазии, возможное разнообразие своих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1ED">
        <w:rPr>
          <w:rFonts w:ascii="Times New Roman" w:hAnsi="Times New Roman" w:cs="Times New Roman"/>
          <w:sz w:val="28"/>
          <w:szCs w:val="28"/>
        </w:rPr>
        <w:t>мыслей.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Для более активной мыслительной деятельности учащихся применяется один из различных методов обучения – беседа. При беседе ставятся вопросы для обсуждения предстоящей работы, уточняются и дополняются ответы учащихся. Часто в процесс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431ED">
        <w:rPr>
          <w:rFonts w:ascii="Times New Roman" w:hAnsi="Times New Roman" w:cs="Times New Roman"/>
          <w:sz w:val="28"/>
          <w:szCs w:val="28"/>
        </w:rPr>
        <w:t xml:space="preserve"> выполнения учащимися трудовых заданий применяется индивидуальное собеседование для выяснения степени осмысливания школьником к отдельных приемов работы, так и всего задания, или причины ошибок. Беседа может носить характер свободной дискуссии, развивает самостоятельность суждения творческого замысла.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 xml:space="preserve">Замысел является основой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431ED">
        <w:rPr>
          <w:rFonts w:ascii="Times New Roman" w:hAnsi="Times New Roman" w:cs="Times New Roman"/>
          <w:sz w:val="28"/>
          <w:szCs w:val="28"/>
        </w:rPr>
        <w:t xml:space="preserve">, высшим уровнем человеческого сознания, преображающего мир; условием стимулирования и формирования </w:t>
      </w:r>
      <w:r>
        <w:rPr>
          <w:rFonts w:ascii="Times New Roman" w:hAnsi="Times New Roman" w:cs="Times New Roman"/>
          <w:sz w:val="28"/>
          <w:szCs w:val="28"/>
        </w:rPr>
        <w:t>предпринимательских</w:t>
      </w:r>
      <w:r w:rsidRPr="006431ED">
        <w:rPr>
          <w:rFonts w:ascii="Times New Roman" w:hAnsi="Times New Roman" w:cs="Times New Roman"/>
          <w:sz w:val="28"/>
          <w:szCs w:val="28"/>
        </w:rPr>
        <w:t xml:space="preserve"> способностей у школьников, свободой сознательной деятельности.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 xml:space="preserve">Начальная стадия и исходная форма любой работы – замысел, представляет собой сознательное (идеальное) производство продукта труда. Этот процесс включает в себя предвидение конечного результата труда, своеобразное «проигрывание» в уме всего технологического процесса: подбора материалов, инструментов, системы трудовых операций до окончательной отделки изделия. Без замысла немыслима успешная работа. Беседа помогает развивать у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6431ED">
        <w:rPr>
          <w:rFonts w:ascii="Times New Roman" w:hAnsi="Times New Roman" w:cs="Times New Roman"/>
          <w:sz w:val="28"/>
          <w:szCs w:val="28"/>
        </w:rPr>
        <w:t xml:space="preserve"> культуру замысла, продумать заранее свою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План тоже является разверткой замысла любого дела по следующим его действиям.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lastRenderedPageBreak/>
        <w:t>Есть ряд причин, препятствующих осуществлению замыслов, это недостаточное материальное обеспечение трудового процесса (отсутствие материалов, нехватка инструментов, оборудования). Но остается актуальной передача наставником своих умений учащимся.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Замысел наполняет всю работу в целом, так как продумывается весь путь к получению результата труда, цели труда: использование материалов, средств труда, последовательность операций и подготовка к работе. Подготовка – промежуточная форма работы, звено между замыслом и исполнением. Она включает в себя заготовку и подбор сырья, наладку инструментов, раскладку их на рабочем месте.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Исполнение – это венец, высшая форма работы, – представляет собой непосредственное изготовление изделия, завершает подготовку, реализует замысел. Подготовка сберегает время для исполнения, поэтому учащимся нужно прививать серьёзное отношение к подготовке, тогда будет успех в осуществлении замысла. Исключительную роль в достижении успеха при исполнении играет владение школьниками необходимыми умениями, навыками, привычными действиями, которые они получают в процессе практической или теоретической деятельности.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Для того, чтобы учащиеся сознательно усваивали знание и трудовые навыки, творчески, с полной отдачей сил использовали их в труде, чтобы у них формировались творческие способности, чтобы развивалась творческая личность, в процессе беседы для воплощения замысла в реальность следует при менять различные группы приемов: мотивационные, оказания помощи, стимулирующие.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К мотивационным приемам относятся такие приемы: постановка целей, показ практической значимости деятельности и результатов труда. Результаты труда можно увидеть и проанализировать на проводимых творческих выставках работ учащихся. За каждое выполненное изделие ученикам выставляется оценка, значит этой же оценкой можно оценить замысел и творческие способности учащихся.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lastRenderedPageBreak/>
        <w:t>Следующая группа приемов связана с выполнением учебного задания.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Иногда на занятиях встречаются ситуации, когда учащиеся по различным причинам затрудняются выполнить ту или иную работу. С этой целью используются приёмы оказания помощи. Все учащиеся имеют различный уровень сформированных знаний, навыков, умений, способностей.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Некоторых из них парализует мысль о том, что «все равно ничего не получится». К приёмам оказания помощи относятся: напоминание, конкретизация, постановка наводящих вопросов.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Приём напоминания применяется, если необходимые знания или способы действия не удерживаются в памяти учеников к моменту их использования, и допущенная в самом начале ошибка может повлиять на дальнейший ход работы.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Конкретизация обеспечивает правильное осознание учащимися задания. Она позволяет использовать примеры, представление о которых уже сформировалось у школьников.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Суть приема наводящих вопросов заключается в том, что в затруднительных для учащихся случаях задаются вопросы, направленные на развитие способностей при проблемной ситуации. Наводящий вопрос выполняет роль «посредника» между известным и неизвестным для учащихся. Использование этого приёма развивает техническое мышление школьников, творческие способности, принятие правильного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1ED">
        <w:rPr>
          <w:rFonts w:ascii="Times New Roman" w:hAnsi="Times New Roman" w:cs="Times New Roman"/>
          <w:sz w:val="28"/>
          <w:szCs w:val="28"/>
        </w:rPr>
        <w:t>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С целью активизации в формировании способностей учащихся используются приёмы, воздействующие на эмоционально-волевую сферу: убеждение, одобрение, поощрение. Убеждение применяется тогда, когда учащийся не уверен в своих силах, слабо концентрирует в своей деятельности волевые усилия. Наибольшее воздействие оказывает приём одобрения на нерешительных учащихся, которые сомневаются в правильности выполнения задания. При этом учащиеся заражаются эмоционально-волевыми усилиями.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 xml:space="preserve">Распространенным средством в формировании способностей учащихся является поощрение. Оно может быть направлено на оценку различных сторон </w:t>
      </w:r>
      <w:r w:rsidRPr="006431ED">
        <w:rPr>
          <w:rFonts w:ascii="Times New Roman" w:hAnsi="Times New Roman" w:cs="Times New Roman"/>
          <w:sz w:val="28"/>
          <w:szCs w:val="28"/>
        </w:rPr>
        <w:lastRenderedPageBreak/>
        <w:t>их работы, настойчивости и выполнения задания и т.п. Поощрение может выражаться похвалой и выставлением положительности оценки.</w:t>
      </w:r>
    </w:p>
    <w:p w:rsidR="00EE5644" w:rsidRPr="006431ED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Похвала – выражение учителем удовлетворения не только процессом труда, но и результатами работы ученика.</w:t>
      </w:r>
    </w:p>
    <w:p w:rsidR="00EE5644" w:rsidRDefault="00EE5644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>При использовании этих приёмов лучше выявляются творческие задатки школьников, тренируются, формируются и развиваются способности.</w:t>
      </w:r>
    </w:p>
    <w:p w:rsidR="00034AFA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A" w:rsidRPr="00B0551B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551B">
        <w:rPr>
          <w:rFonts w:ascii="Times New Roman" w:hAnsi="Times New Roman" w:cs="Times New Roman"/>
          <w:color w:val="FF0000"/>
          <w:sz w:val="28"/>
          <w:szCs w:val="28"/>
        </w:rPr>
        <w:t>2.2 Диагностика уровня развития предпринимательских способностей учащихся</w:t>
      </w:r>
    </w:p>
    <w:p w:rsidR="00034AFA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AFA" w:rsidRPr="006431ED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sz w:val="28"/>
          <w:szCs w:val="28"/>
        </w:rPr>
        <w:t xml:space="preserve">Для того чтобы определить уровень развития </w:t>
      </w:r>
      <w:r>
        <w:rPr>
          <w:rFonts w:ascii="Times New Roman" w:hAnsi="Times New Roman" w:cs="Times New Roman"/>
          <w:sz w:val="28"/>
          <w:szCs w:val="28"/>
        </w:rPr>
        <w:t>предпринимательских</w:t>
      </w:r>
      <w:r w:rsidRPr="006431ED">
        <w:rPr>
          <w:rFonts w:ascii="Times New Roman" w:hAnsi="Times New Roman" w:cs="Times New Roman"/>
          <w:sz w:val="28"/>
          <w:szCs w:val="28"/>
        </w:rPr>
        <w:t xml:space="preserve"> способностей учащихся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1ED">
        <w:rPr>
          <w:rFonts w:ascii="Times New Roman" w:hAnsi="Times New Roman" w:cs="Times New Roman"/>
          <w:sz w:val="28"/>
          <w:szCs w:val="28"/>
        </w:rPr>
        <w:t>мы провели исследование, используя методику «</w:t>
      </w:r>
      <w:r>
        <w:rPr>
          <w:rFonts w:ascii="Times New Roman" w:hAnsi="Times New Roman" w:cs="Times New Roman"/>
          <w:sz w:val="28"/>
          <w:szCs w:val="28"/>
        </w:rPr>
        <w:t>Предпринимательский потенциал</w:t>
      </w:r>
      <w:r w:rsidRPr="006431ED">
        <w:rPr>
          <w:rFonts w:ascii="Times New Roman" w:hAnsi="Times New Roman" w:cs="Times New Roman"/>
          <w:sz w:val="28"/>
          <w:szCs w:val="28"/>
        </w:rPr>
        <w:t>» (приложения).</w:t>
      </w:r>
    </w:p>
    <w:p w:rsidR="00034AFA" w:rsidRPr="00B93997" w:rsidRDefault="00034AFA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1ED">
        <w:rPr>
          <w:rFonts w:ascii="Times New Roman" w:eastAsia="Times New Roman" w:hAnsi="Times New Roman" w:cs="Times New Roman"/>
          <w:sz w:val="28"/>
          <w:szCs w:val="28"/>
        </w:rPr>
        <w:t xml:space="preserve">Учащимся нужно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6431ED">
        <w:rPr>
          <w:rFonts w:ascii="Times New Roman" w:eastAsia="Times New Roman" w:hAnsi="Times New Roman" w:cs="Times New Roman"/>
          <w:sz w:val="28"/>
          <w:szCs w:val="28"/>
        </w:rPr>
        <w:t xml:space="preserve">выбрать один из предложенных вариантов поведения в данных ситуациях. Общая сумма набранных очков показала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предпринимательского</w:t>
      </w:r>
      <w:r w:rsidRPr="006431ED">
        <w:rPr>
          <w:rFonts w:ascii="Times New Roman" w:eastAsia="Times New Roman" w:hAnsi="Times New Roman" w:cs="Times New Roman"/>
          <w:sz w:val="28"/>
          <w:szCs w:val="28"/>
        </w:rPr>
        <w:t xml:space="preserve"> потенциала:</w:t>
      </w:r>
    </w:p>
    <w:p w:rsidR="00034AFA" w:rsidRPr="00034AFA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FA"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</w:rPr>
        <w:t>дый положительный ответ дает</w:t>
      </w:r>
      <w:r w:rsidRPr="00034AFA">
        <w:rPr>
          <w:rFonts w:ascii="Times New Roman" w:hAnsi="Times New Roman" w:cs="Times New Roman"/>
          <w:sz w:val="28"/>
          <w:szCs w:val="28"/>
        </w:rPr>
        <w:t xml:space="preserve"> одно очко. </w:t>
      </w:r>
      <w:r>
        <w:rPr>
          <w:rFonts w:ascii="Times New Roman" w:hAnsi="Times New Roman" w:cs="Times New Roman"/>
          <w:sz w:val="28"/>
          <w:szCs w:val="28"/>
        </w:rPr>
        <w:t>Нужно подсчитать</w:t>
      </w:r>
      <w:r w:rsidRPr="00034AFA">
        <w:rPr>
          <w:rFonts w:ascii="Times New Roman" w:hAnsi="Times New Roman" w:cs="Times New Roman"/>
          <w:sz w:val="28"/>
          <w:szCs w:val="28"/>
        </w:rPr>
        <w:t xml:space="preserve"> сумму очков.</w:t>
      </w:r>
    </w:p>
    <w:p w:rsidR="00AB61E4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FA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4AFA" w:rsidRPr="00034AFA" w:rsidRDefault="00034AFA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FA">
        <w:rPr>
          <w:rFonts w:ascii="Times New Roman" w:hAnsi="Times New Roman" w:cs="Times New Roman"/>
          <w:sz w:val="28"/>
          <w:szCs w:val="28"/>
        </w:rPr>
        <w:t>Если сумма очков равна 17 и более, вы имеете все необходимые качества, чтобы стать предпринимателем. Ваши целеустремленность, энергия и вера в успех помогут реализовать любую стоящую идею — главное, чтобы идеи действительно того заслуживали.</w:t>
      </w:r>
    </w:p>
    <w:p w:rsidR="00034AFA" w:rsidRPr="00034AFA" w:rsidRDefault="00034AFA" w:rsidP="00CD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A">
        <w:rPr>
          <w:rFonts w:ascii="Times New Roman" w:hAnsi="Times New Roman" w:cs="Times New Roman"/>
          <w:sz w:val="28"/>
          <w:szCs w:val="28"/>
        </w:rPr>
        <w:t>Вы набрали от 13 до 17 очков? Ваши шансы на успех в качестве предпринимателя не столь очевидны. Однако вы можете стать удачливым дельцом, коммерсантом.</w:t>
      </w:r>
    </w:p>
    <w:p w:rsidR="00034AFA" w:rsidRDefault="00034AFA" w:rsidP="00CD4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A">
        <w:rPr>
          <w:rFonts w:ascii="Times New Roman" w:hAnsi="Times New Roman" w:cs="Times New Roman"/>
          <w:sz w:val="28"/>
          <w:szCs w:val="28"/>
        </w:rPr>
        <w:t>Если у вас менее 13 очков, из вас вряд ли выйдет хороший предприниматель. Постарайтесь набраться опыта, и прежде чем встать на путь свободного предпринимательства, еще и еще раз сопоставьте свои интересы, желания и возможности.</w:t>
      </w:r>
    </w:p>
    <w:p w:rsidR="00034AFA" w:rsidRDefault="00034AFA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Исследование проводилось на базе МБОУ гимназия №44 го</w:t>
      </w:r>
      <w:r w:rsidR="00FE4693">
        <w:rPr>
          <w:rFonts w:ascii="Times New Roman" w:eastAsia="Times New Roman" w:hAnsi="Times New Roman" w:cs="Times New Roman"/>
          <w:sz w:val="28"/>
          <w:szCs w:val="28"/>
        </w:rPr>
        <w:t>рода Краснодара среди учащихся 10 класса в количестве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E5644" w:rsidRPr="00AB61E4" w:rsidRDefault="00034AFA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результаты исследования. </w:t>
      </w:r>
    </w:p>
    <w:p w:rsidR="004C12C1" w:rsidRPr="008E4D5A" w:rsidRDefault="004C12C1" w:rsidP="00CD4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01" w:rsidRPr="008E4D5A" w:rsidRDefault="00AB61E4" w:rsidP="009A0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40195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61E4" w:rsidRDefault="00AB61E4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– уровень развития предпринимательских способностей учащихся 10 класса МБОУ гимназия № 44 города Краснодара</w:t>
      </w:r>
    </w:p>
    <w:p w:rsidR="00C1429D" w:rsidRDefault="00C1429D" w:rsidP="00CD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FFE" w:rsidRDefault="00C1429D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диаграмме показано, что 50% учащихся обладают высоким уровнем развития предпринимательских способностей, 40% - средним, 10% - низким.</w:t>
      </w:r>
    </w:p>
    <w:p w:rsidR="00CD4F1C" w:rsidRDefault="00C1429D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мы видим, большинство учащихся обладают высоким уровнем развития предпринимательских способностей. Однако для того чтобы увеличить количество подростков с высоким уровнем и уменьшить с низким, мы решили разработать программу развития предпринимательских способностей учащихся на уроках экономики.</w:t>
      </w:r>
      <w:r w:rsidR="00CD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F1C" w:rsidRDefault="00CD4F1C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BAB" w:rsidRPr="00860BAB" w:rsidRDefault="00860BAB" w:rsidP="009A0FFE">
      <w:pPr>
        <w:tabs>
          <w:tab w:val="left" w:pos="56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0BAB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Pr="00860BAB">
        <w:rPr>
          <w:rFonts w:ascii="Times New Roman" w:hAnsi="Times New Roman" w:cs="Times New Roman"/>
          <w:sz w:val="28"/>
          <w:szCs w:val="28"/>
        </w:rPr>
        <w:t xml:space="preserve"> Реализация программы развития предпринимательских способностей учащихся на уроках экономики</w:t>
      </w:r>
    </w:p>
    <w:p w:rsidR="00860BAB" w:rsidRDefault="00860BAB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BAB" w:rsidRPr="00860BAB" w:rsidRDefault="00860BAB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BAB">
        <w:rPr>
          <w:rFonts w:ascii="Times New Roman" w:eastAsia="Times New Roman" w:hAnsi="Times New Roman" w:cs="Times New Roman"/>
          <w:sz w:val="28"/>
          <w:szCs w:val="28"/>
        </w:rPr>
        <w:t>Экономические и общественные изменения в России в сторону рыночной экономики и гражданского общества требуют от всех граждан Российской Федерации в первую очередь общих знаний об экономике и экономических взаимосвязях. Преподавание экономики в общеобразовательных школах представляет собой важное явление в образовательной политике и направлено на предоставление учащимся старших классов возможности осмысления основ рыночного действия и мышления. Учебная программа «Экономика» соответствует современным международным куррикулярным требованиям, таким как компетентностный подход, наличие компетентностной модели и основанного на ней перечня учебных целей и компетенций, а также требований к результатам обучения.</w:t>
      </w:r>
    </w:p>
    <w:p w:rsidR="00860BAB" w:rsidRPr="00860BAB" w:rsidRDefault="00860BAB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0BAB" w:rsidRDefault="00860BAB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BAB">
        <w:rPr>
          <w:rFonts w:ascii="Times New Roman" w:eastAsia="Times New Roman" w:hAnsi="Times New Roman" w:cs="Times New Roman"/>
          <w:sz w:val="28"/>
          <w:szCs w:val="28"/>
        </w:rPr>
        <w:t>Несмотря на то, что ядро экономического образования образует передача знаний и компетенций, которые позволяют понимать экономические взаимосвязи, экономическое образование также ставит перед собой цель развивать личность и, прежде всего, способствовать достижению зрелости. Предмет «Экономика» вносит важный вклад в развитие культуры подрастающего поколения и связывает рыночно ориентированное мышление с общественной и социальной ответственностью. В соответствии с этим школьное экономическое образование преследует широкий спектр целей, потому как наряду с передачей знаний основ экономики и воспитания основной ценности – «готовности к изменениям» (предпринимательского духа) – центральными целями современного экономического образования являются развитие демократической гражданской культуры и формирование позитивного отношения к труду.</w:t>
      </w:r>
    </w:p>
    <w:p w:rsidR="00D1222E" w:rsidRPr="008367BF" w:rsidRDefault="00D1222E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6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Особенность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экономики</w:t>
      </w:r>
      <w:r w:rsidRPr="00836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учебного предмета заключается прежде всего в том, что программные знания и умения учащиеся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дальнейшем могут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применять на практике, когда столкнутся с предпринимательским делом еще ближе, главное – развить в подростках это желание.</w:t>
      </w:r>
    </w:p>
    <w:p w:rsidR="00D1222E" w:rsidRDefault="00D1222E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6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Данная программа составлена по принципу, что в конце каждого года предусматривается такой уровень развития учащихся, который позволит в следующем году предъявить к ним более высокие требования. Это относится к умению самостоятельно применять полученные знания и умения при решении новых познавательных и практических задач, искать и находить нужные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экономические</w:t>
      </w:r>
      <w:r w:rsidRPr="00836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сведения.</w:t>
      </w:r>
    </w:p>
    <w:p w:rsidR="00D1222E" w:rsidRPr="008367BF" w:rsidRDefault="00D1222E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включает в себя 5</w:t>
      </w:r>
      <w:r w:rsidRPr="00836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модулей:</w:t>
      </w:r>
    </w:p>
    <w:p w:rsidR="009A0FFE" w:rsidRPr="009A0FFE" w:rsidRDefault="009A0FFE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1222E" w:rsidRP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Экономика и экономическая наука.</w:t>
      </w:r>
    </w:p>
    <w:p w:rsidR="009A0FFE" w:rsidRPr="009A0FFE" w:rsidRDefault="009A0FFE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1222E" w:rsidRP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Типы экономических систем.</w:t>
      </w:r>
    </w:p>
    <w:p w:rsidR="009A0FFE" w:rsidRPr="009A0FFE" w:rsidRDefault="009A0FFE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1222E" w:rsidRP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Семейная экономика.</w:t>
      </w:r>
    </w:p>
    <w:p w:rsidR="009A0FFE" w:rsidRPr="009A0FFE" w:rsidRDefault="009A0FFE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1222E" w:rsidRP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Спрос и предложение. Рынок.</w:t>
      </w:r>
    </w:p>
    <w:p w:rsidR="00D1222E" w:rsidRPr="009A0FFE" w:rsidRDefault="009A0FFE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D1222E" w:rsidRP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Деньги, банки, инфляция.</w:t>
      </w:r>
    </w:p>
    <w:p w:rsidR="001F48DD" w:rsidRDefault="00D1222E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изучении модуля «</w:t>
      </w:r>
      <w:r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Экономика и экономическая наука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учащиеся изучат таки</w:t>
      </w:r>
      <w:r w:rsidR="001F4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основные понятия как: потребности,</w:t>
      </w:r>
      <w:r w:rsidR="001F4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граниченность экономических ресурсов, причины</w:t>
      </w:r>
      <w:r w:rsidR="001F4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ее возникновения и последствия, с</w:t>
      </w:r>
      <w:r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вободные и экономические блага, факторы (ресурсы) производства и доходы, получаемые их владельцами</w:t>
      </w:r>
      <w:r w:rsidR="001F4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 же узнают про выбор и альтернативную</w:t>
      </w:r>
      <w:r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стоимость.</w:t>
      </w:r>
    </w:p>
    <w:p w:rsidR="009A0FFE" w:rsidRDefault="001F48DD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изучения модуля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Типы экономических систем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школьники смогу понять следующие аспекты: главные вопросы экономики, р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азделение труда, специ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ализация и обмен, типы экономических систем,  собственность, конкуренции, экономическая свобода, значение специализации и обмена, рациональный потребитель, з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ащита прав потребителя.</w:t>
      </w:r>
    </w:p>
    <w:p w:rsidR="009A0FFE" w:rsidRDefault="001F48DD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изучении такого модуля как  «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Семейная экономика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школьники станут лучше понимать принципы: семейной экономики, семейного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а, и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 дохода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семьи, основн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 видов расходов семьи, реальных и номинальных доходов семьи, неравенства доходов и е</w:t>
      </w:r>
      <w:r w:rsidR="001504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 причины,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личного подсобного хозяйства, сбережения населения, а так же  страхования</w:t>
      </w:r>
      <w:r w:rsid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1222E" w:rsidRPr="00D1222E" w:rsidRDefault="001F48DD" w:rsidP="009A0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Переходя к модулю «Спрос и предложение. Рынок»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поближе познакомятся с: рыночными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механизм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ами, рыночным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равновесие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м, рыночной структурой, экономическими целями фирм, их основными организационными формами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забудем коснуться таких тем, как : п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роизво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дство, производительность труда, ф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акторы, влияю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щие на производительность труда, издержки, выручка, прибыль, фондовый рынок, п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ложение, факторы, формирующие предложение, величина предложения, закон предложения, кривая предложения, и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ндивид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уальное и рыночное предложение.</w:t>
      </w:r>
    </w:p>
    <w:p w:rsidR="00D1222E" w:rsidRPr="00D1222E" w:rsidRDefault="00B07C85" w:rsidP="00CD4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завершение будет рассмотрен модуль: «Деньги, банки, инфляция»</w:t>
      </w:r>
    </w:p>
    <w:p w:rsidR="00B07C85" w:rsidRDefault="00B07C85" w:rsidP="00CD4F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него были включены такие ключевые понятия как: деньги и их функции, банковская система, потребительское кредитование, и</w:t>
      </w:r>
      <w:r w:rsidR="00D1222E" w:rsidRPr="00D122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ный кредит.</w:t>
      </w:r>
    </w:p>
    <w:p w:rsidR="00D1222E" w:rsidRDefault="00B93997" w:rsidP="00CD4F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протяжении всей программы</w:t>
      </w:r>
      <w:r w:rsidR="00B07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будут проводиться различные интерактивы с учащимися ,что позволит укреплять полученные знания во время : бесед, экономических игр , групповых работ , контрольных и практических заданий, встречи с различными предпринимателями и учителями высшей экономики в ВУЗах , и их возможного применения на практике.</w:t>
      </w:r>
    </w:p>
    <w:p w:rsidR="001D4FB6" w:rsidRDefault="00B07C85" w:rsidP="00CD4F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Обучение предпринимательской деятельности полностью затрагивает такой новый для многих школ предмет, как экономика. Важность получения знаний в этой сфере поможет  в дальнейшем не теряться при возникновении трудностей связанных с бюджетом и поддержанием бесед, касаемых углубленных знаний в этой сфере. Благодаря встречам с предпринимателями, школьники спокойно могут задавать вопросы , на которые обычный школьный учитель не смог бы дать по-настоящему развернутый ответ , благодаря развивающих экономическим играм , подростки лучше будут понимать систему денежного оборота, научатся принимать </w:t>
      </w:r>
      <w:r w:rsidR="009A0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взвешенные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решения и будут лучше понимать экономику в целом.</w:t>
      </w:r>
    </w:p>
    <w:p w:rsidR="001D4FB6" w:rsidRDefault="001D4FB6" w:rsidP="00CD4F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21B71" w:rsidRDefault="0015042C" w:rsidP="00CD4F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ЗАКЛЮЧЕНИЕ</w:t>
      </w:r>
    </w:p>
    <w:p w:rsidR="0015042C" w:rsidRPr="008367BF" w:rsidRDefault="0015042C" w:rsidP="00CD4F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818E2" w:rsidRDefault="00B93997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997">
        <w:rPr>
          <w:rFonts w:ascii="Times New Roman" w:eastAsia="Times New Roman" w:hAnsi="Times New Roman" w:cs="Times New Roman"/>
          <w:sz w:val="28"/>
          <w:szCs w:val="28"/>
        </w:rPr>
        <w:t>Главным в структуре основ предпринимательской деятельности является предприимчивость как системообразующее личностное свойство, которое позволяет достигать жизненно значимые цели, реализовывать свои жизненные планы, адаптироваться к условиям рынка</w:t>
      </w:r>
    </w:p>
    <w:p w:rsidR="002818E2" w:rsidRDefault="00B93997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997">
        <w:rPr>
          <w:rFonts w:ascii="Times New Roman" w:eastAsia="Times New Roman" w:hAnsi="Times New Roman" w:cs="Times New Roman"/>
          <w:sz w:val="28"/>
          <w:szCs w:val="28"/>
        </w:rPr>
        <w:t>.В структуре основ предпринимательской деятельности мы выделяем</w:t>
      </w:r>
      <w:r w:rsidR="002818E2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интеллектуальный, мотивационно-</w:t>
      </w:r>
      <w:r w:rsidRPr="00B93997">
        <w:rPr>
          <w:rFonts w:ascii="Times New Roman" w:eastAsia="Times New Roman" w:hAnsi="Times New Roman" w:cs="Times New Roman"/>
          <w:sz w:val="28"/>
          <w:szCs w:val="28"/>
        </w:rPr>
        <w:t>волевой и функциональный компоненты. Для их формирования необходима система многоуровневого обучения, приближающего старшеклассников к специфике предпринимательской деятельности.</w:t>
      </w:r>
    </w:p>
    <w:p w:rsidR="00B93997" w:rsidRPr="00B93997" w:rsidRDefault="00B93997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997">
        <w:rPr>
          <w:rFonts w:ascii="Times New Roman" w:eastAsia="Times New Roman" w:hAnsi="Times New Roman" w:cs="Times New Roman"/>
          <w:sz w:val="28"/>
          <w:szCs w:val="28"/>
        </w:rPr>
        <w:t xml:space="preserve"> Обучение основам предпринимательской деятельности должно проходить через включение старшеклассников в активные, социально и личностно значимые реальные отношения, адекватные тем, что имеют место в предпринимательской деятельности. Примером этих отношений могут быть учебные проекты на основе </w:t>
      </w:r>
      <w:r w:rsidR="002818E2">
        <w:rPr>
          <w:rFonts w:ascii="Times New Roman" w:eastAsia="Times New Roman" w:hAnsi="Times New Roman" w:cs="Times New Roman"/>
          <w:sz w:val="28"/>
          <w:szCs w:val="28"/>
        </w:rPr>
        <w:t>полученных знаний и умений</w:t>
      </w:r>
      <w:r w:rsidRPr="00B939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FB6" w:rsidRDefault="00B93997" w:rsidP="00CD4F1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997">
        <w:rPr>
          <w:rFonts w:ascii="Times New Roman" w:eastAsia="Times New Roman" w:hAnsi="Times New Roman" w:cs="Times New Roman"/>
          <w:sz w:val="28"/>
          <w:szCs w:val="28"/>
        </w:rPr>
        <w:t xml:space="preserve"> Успешное обучение старшеклассников основам предпринимательской деятельности предполагает целенаправленное педагогическое руководство, в ходе которого формируются новообразования в личности старшеклассников как предпосылки успешной адаптации в предпринимательской сфере.</w:t>
      </w:r>
    </w:p>
    <w:p w:rsidR="001D4FB6" w:rsidRDefault="001D4FB6" w:rsidP="00CD4F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4287B" w:rsidRDefault="0084287B" w:rsidP="00CD4F1C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84287B" w:rsidRDefault="0084287B" w:rsidP="00CD4F1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</w:p>
    <w:p w:rsidR="009A0FFE" w:rsidRPr="009A0FFE" w:rsidRDefault="009F7A84" w:rsidP="009A0FFE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4287B">
        <w:rPr>
          <w:rStyle w:val="apple-converted-space"/>
          <w:b w:val="0"/>
          <w:sz w:val="28"/>
          <w:szCs w:val="28"/>
          <w:shd w:val="clear" w:color="auto" w:fill="FFFFFF"/>
        </w:rPr>
        <w:t>Анисимов</w:t>
      </w:r>
      <w:r w:rsidR="00656E0B">
        <w:rPr>
          <w:rStyle w:val="apple-converted-space"/>
          <w:b w:val="0"/>
          <w:sz w:val="28"/>
          <w:szCs w:val="28"/>
        </w:rPr>
        <w:t xml:space="preserve"> </w:t>
      </w:r>
      <w:r w:rsidRPr="0084287B">
        <w:rPr>
          <w:rStyle w:val="apple-converted-space"/>
          <w:b w:val="0"/>
          <w:sz w:val="28"/>
          <w:szCs w:val="28"/>
        </w:rPr>
        <w:t>О.С. Методология культуры педагогической деятельности и</w:t>
      </w:r>
      <w:r w:rsidR="00656E0B">
        <w:rPr>
          <w:rStyle w:val="apple-converted-space"/>
          <w:b w:val="0"/>
          <w:sz w:val="28"/>
          <w:szCs w:val="28"/>
        </w:rPr>
        <w:t xml:space="preserve"> </w:t>
      </w:r>
      <w:r w:rsidRPr="0084287B">
        <w:rPr>
          <w:rStyle w:val="apple-converted-space"/>
          <w:b w:val="0"/>
          <w:sz w:val="28"/>
          <w:szCs w:val="28"/>
          <w:shd w:val="clear" w:color="auto" w:fill="FFFFFF"/>
        </w:rPr>
        <w:t>мышления</w:t>
      </w:r>
      <w:r w:rsidRPr="0084287B">
        <w:rPr>
          <w:rStyle w:val="apple-converted-space"/>
          <w:b w:val="0"/>
          <w:sz w:val="28"/>
          <w:szCs w:val="28"/>
        </w:rPr>
        <w:t>. М.: Экономика, 1991. 146с.</w:t>
      </w:r>
    </w:p>
    <w:p w:rsidR="009A0FFE" w:rsidRPr="009A0FFE" w:rsidRDefault="009F7A84" w:rsidP="009A0FFE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4287B">
        <w:rPr>
          <w:rStyle w:val="apple-converted-space"/>
          <w:b w:val="0"/>
          <w:sz w:val="28"/>
          <w:szCs w:val="28"/>
          <w:shd w:val="clear" w:color="auto" w:fill="FFFFFF"/>
        </w:rPr>
        <w:t>Асмолов</w:t>
      </w:r>
      <w:r w:rsidR="00656E0B">
        <w:rPr>
          <w:rStyle w:val="apple-converted-space"/>
          <w:b w:val="0"/>
          <w:sz w:val="28"/>
          <w:szCs w:val="28"/>
        </w:rPr>
        <w:t xml:space="preserve"> </w:t>
      </w:r>
      <w:r w:rsidRPr="0084287B">
        <w:rPr>
          <w:rStyle w:val="apple-converted-space"/>
          <w:b w:val="0"/>
          <w:sz w:val="28"/>
          <w:szCs w:val="28"/>
        </w:rPr>
        <w:t>А.Г. П</w:t>
      </w:r>
      <w:r w:rsidR="00656E0B">
        <w:rPr>
          <w:rStyle w:val="apple-converted-space"/>
          <w:b w:val="0"/>
          <w:sz w:val="28"/>
          <w:szCs w:val="28"/>
        </w:rPr>
        <w:t>сихология личности: Учебник. М.</w:t>
      </w:r>
      <w:r w:rsidRPr="0084287B">
        <w:rPr>
          <w:rStyle w:val="apple-converted-space"/>
          <w:b w:val="0"/>
          <w:sz w:val="28"/>
          <w:szCs w:val="28"/>
        </w:rPr>
        <w:t>, 1990. 387с.</w:t>
      </w:r>
    </w:p>
    <w:p w:rsidR="00656E0B" w:rsidRDefault="009F7A84" w:rsidP="00656E0B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4287B">
        <w:rPr>
          <w:rStyle w:val="apple-converted-space"/>
          <w:b w:val="0"/>
          <w:sz w:val="28"/>
          <w:szCs w:val="28"/>
          <w:shd w:val="clear" w:color="auto" w:fill="FFFFFF"/>
        </w:rPr>
        <w:t>Афанасьева</w:t>
      </w:r>
      <w:r w:rsidR="00656E0B">
        <w:rPr>
          <w:rStyle w:val="apple-converted-space"/>
          <w:b w:val="0"/>
          <w:sz w:val="28"/>
          <w:szCs w:val="28"/>
        </w:rPr>
        <w:t xml:space="preserve"> </w:t>
      </w:r>
      <w:r w:rsidRPr="0084287B">
        <w:rPr>
          <w:rStyle w:val="apple-converted-space"/>
          <w:b w:val="0"/>
          <w:sz w:val="28"/>
          <w:szCs w:val="28"/>
        </w:rPr>
        <w:t>Т.П., Ерошин В.И. Предпринимательство в образовании. / Пособие для руководителе</w:t>
      </w:r>
      <w:r w:rsidR="009A0FFE">
        <w:rPr>
          <w:rStyle w:val="apple-converted-space"/>
          <w:b w:val="0"/>
          <w:sz w:val="28"/>
          <w:szCs w:val="28"/>
        </w:rPr>
        <w:t>й образовательных учреждений. М.</w:t>
      </w:r>
      <w:r w:rsidRPr="0084287B">
        <w:rPr>
          <w:rStyle w:val="apple-converted-space"/>
          <w:b w:val="0"/>
          <w:sz w:val="28"/>
          <w:szCs w:val="28"/>
        </w:rPr>
        <w:t>: А.П.О., 19 95. 80 с.</w:t>
      </w:r>
    </w:p>
    <w:p w:rsidR="00656E0B" w:rsidRPr="00656E0B" w:rsidRDefault="0084287B" w:rsidP="00656E0B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656E0B">
        <w:rPr>
          <w:rStyle w:val="apple-converted-space"/>
          <w:b w:val="0"/>
          <w:sz w:val="28"/>
          <w:szCs w:val="28"/>
          <w:shd w:val="clear" w:color="auto" w:fill="FFFFFF"/>
        </w:rPr>
        <w:t>.</w:t>
      </w:r>
      <w:r w:rsidR="009F7A84" w:rsidRPr="00656E0B">
        <w:rPr>
          <w:rStyle w:val="apple-converted-space"/>
          <w:b w:val="0"/>
          <w:sz w:val="28"/>
          <w:szCs w:val="28"/>
          <w:shd w:val="clear" w:color="auto" w:fill="FFFFFF"/>
        </w:rPr>
        <w:t>Бабанский</w:t>
      </w:r>
      <w:r w:rsidR="00656E0B" w:rsidRPr="00656E0B">
        <w:rPr>
          <w:rStyle w:val="apple-converted-space"/>
          <w:b w:val="0"/>
          <w:sz w:val="28"/>
          <w:szCs w:val="28"/>
        </w:rPr>
        <w:t xml:space="preserve"> </w:t>
      </w:r>
      <w:r w:rsidR="009F7A84" w:rsidRPr="00656E0B">
        <w:rPr>
          <w:rStyle w:val="apple-converted-space"/>
          <w:b w:val="0"/>
          <w:sz w:val="28"/>
          <w:szCs w:val="28"/>
        </w:rPr>
        <w:t>Ю.К. Проблемы повышения эффективности педагогического исследования. М.: </w:t>
      </w:r>
      <w:r w:rsidR="009F7A84" w:rsidRPr="00656E0B">
        <w:rPr>
          <w:rStyle w:val="apple-converted-space"/>
          <w:b w:val="0"/>
          <w:sz w:val="28"/>
          <w:szCs w:val="28"/>
          <w:shd w:val="clear" w:color="auto" w:fill="FFFFFF"/>
        </w:rPr>
        <w:t>Педагогика</w:t>
      </w:r>
      <w:r w:rsidR="009F7A84" w:rsidRPr="00656E0B">
        <w:rPr>
          <w:rStyle w:val="apple-converted-space"/>
          <w:b w:val="0"/>
          <w:sz w:val="28"/>
          <w:szCs w:val="28"/>
        </w:rPr>
        <w:t>, 1982. 192с.</w:t>
      </w:r>
    </w:p>
    <w:p w:rsidR="00656E0B" w:rsidRPr="00656E0B" w:rsidRDefault="009F7A84" w:rsidP="009A0FFE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sz w:val="28"/>
          <w:szCs w:val="28"/>
          <w:shd w:val="clear" w:color="auto" w:fill="FFFFFF"/>
        </w:rPr>
      </w:pPr>
      <w:r w:rsidRPr="0084287B">
        <w:rPr>
          <w:rStyle w:val="apple-converted-space"/>
          <w:b w:val="0"/>
          <w:sz w:val="28"/>
          <w:szCs w:val="28"/>
          <w:shd w:val="clear" w:color="auto" w:fill="FFFFFF"/>
        </w:rPr>
        <w:t>Балабанов</w:t>
      </w:r>
      <w:r w:rsidR="00656E0B">
        <w:rPr>
          <w:rStyle w:val="apple-converted-space"/>
          <w:b w:val="0"/>
          <w:sz w:val="28"/>
          <w:szCs w:val="28"/>
        </w:rPr>
        <w:t xml:space="preserve"> </w:t>
      </w:r>
      <w:r w:rsidRPr="0084287B">
        <w:rPr>
          <w:rStyle w:val="apple-converted-space"/>
          <w:b w:val="0"/>
          <w:sz w:val="28"/>
          <w:szCs w:val="28"/>
        </w:rPr>
        <w:t>Л.Я., Воронин Г.Л., Французова Л.Я. Имидж предпринимателя у </w:t>
      </w:r>
      <w:r w:rsidRPr="0084287B">
        <w:rPr>
          <w:rStyle w:val="apple-converted-space"/>
          <w:b w:val="0"/>
          <w:sz w:val="28"/>
          <w:szCs w:val="28"/>
          <w:shd w:val="clear" w:color="auto" w:fill="FFFFFF"/>
        </w:rPr>
        <w:t>педагогов</w:t>
      </w:r>
      <w:r w:rsidRPr="0084287B">
        <w:rPr>
          <w:rStyle w:val="apple-converted-space"/>
          <w:b w:val="0"/>
          <w:sz w:val="28"/>
          <w:szCs w:val="28"/>
        </w:rPr>
        <w:t> и учащихся. //Социологические исследования. 1993, № 2. С.42-46.</w:t>
      </w:r>
    </w:p>
    <w:p w:rsidR="00FE4693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656E0B">
        <w:rPr>
          <w:rStyle w:val="apple-converted-space"/>
          <w:b w:val="0"/>
          <w:sz w:val="28"/>
          <w:szCs w:val="28"/>
          <w:shd w:val="clear" w:color="auto" w:fill="FFFFFF"/>
        </w:rPr>
        <w:t>Баянкина</w:t>
      </w:r>
      <w:r w:rsidRPr="00656E0B">
        <w:rPr>
          <w:rStyle w:val="apple-converted-space"/>
          <w:b w:val="0"/>
          <w:sz w:val="28"/>
          <w:szCs w:val="28"/>
        </w:rPr>
        <w:t> З.В. Познавательные игры в коллективе как средство развития творческой активности старших </w:t>
      </w:r>
      <w:r w:rsidRPr="00656E0B">
        <w:rPr>
          <w:rStyle w:val="apple-converted-space"/>
          <w:b w:val="0"/>
          <w:sz w:val="28"/>
          <w:szCs w:val="28"/>
          <w:shd w:val="clear" w:color="auto" w:fill="FFFFFF"/>
        </w:rPr>
        <w:t>школьников</w:t>
      </w:r>
      <w:r w:rsidRPr="00656E0B">
        <w:rPr>
          <w:rStyle w:val="apple-converted-space"/>
          <w:b w:val="0"/>
          <w:sz w:val="28"/>
          <w:szCs w:val="28"/>
        </w:rPr>
        <w:t>. Дис.канд. пед. наук. М., 1988. 203с.</w:t>
      </w:r>
    </w:p>
    <w:p w:rsidR="00FE4693" w:rsidRPr="00FE4693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Березин</w:t>
      </w:r>
      <w:r w:rsidRPr="00FE4693">
        <w:rPr>
          <w:rStyle w:val="apple-converted-space"/>
          <w:b w:val="0"/>
          <w:sz w:val="28"/>
          <w:szCs w:val="28"/>
        </w:rPr>
        <w:t> Ф.Б. Мирошников М.П., Рожанец Р.В. Методика многостороннего исследования личности.—М.: Медицина, 1976. 96с.</w:t>
      </w:r>
    </w:p>
    <w:p w:rsidR="00FE4693" w:rsidRPr="00FE4693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t>Бертон В. Принцип обучения и его организация. М.: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Учпедгиз</w:t>
      </w:r>
      <w:r w:rsidRPr="00FE4693">
        <w:rPr>
          <w:rStyle w:val="apple-converted-space"/>
          <w:b w:val="0"/>
          <w:sz w:val="28"/>
          <w:szCs w:val="28"/>
        </w:rPr>
        <w:t>, 1934. 87с.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Битинас</w:t>
      </w:r>
      <w:r w:rsidRPr="00FE4693">
        <w:rPr>
          <w:rStyle w:val="apple-converted-space"/>
          <w:b w:val="0"/>
          <w:sz w:val="28"/>
          <w:szCs w:val="28"/>
        </w:rPr>
        <w:t> Б.П. Катаева Л.И. Педагогическая диагностика: сущность, функции, перспективы. // Педагогика. 1993, № 2. С.10-1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Блинов</w:t>
      </w:r>
      <w:r w:rsidRPr="00FE4693">
        <w:rPr>
          <w:rStyle w:val="apple-converted-space"/>
          <w:b w:val="0"/>
          <w:sz w:val="28"/>
          <w:szCs w:val="28"/>
        </w:rPr>
        <w:t> А.О. Малое предпринимательство. Организационные и правовые основы деятельности. М.: "Ось-89", 1997. 336с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Богданова</w:t>
      </w:r>
      <w:r w:rsidRPr="00FE4693">
        <w:rPr>
          <w:rStyle w:val="apple-converted-space"/>
          <w:b w:val="0"/>
          <w:sz w:val="28"/>
          <w:szCs w:val="28"/>
        </w:rPr>
        <w:t> С.С., Черенкова С.В. Нравственное воспитание старшеклассников.//Книга для учителя. М.: Просвещение, 1988. 204с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Бояринцева</w:t>
      </w:r>
      <w:r w:rsidRPr="00FE4693">
        <w:rPr>
          <w:rStyle w:val="apple-converted-space"/>
          <w:b w:val="0"/>
          <w:sz w:val="28"/>
          <w:szCs w:val="28"/>
        </w:rPr>
        <w:t> А.В. Бизнес и дети.//Педагогика. 1993, № 6. С. 91-96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Бусыгин</w:t>
      </w:r>
      <w:r w:rsidRPr="00FE4693">
        <w:rPr>
          <w:rStyle w:val="apple-converted-space"/>
          <w:b w:val="0"/>
          <w:sz w:val="28"/>
          <w:szCs w:val="28"/>
        </w:rPr>
        <w:t> А. В. Предпринимательство. Основной курс. Учеб. для студентов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вузов</w:t>
      </w:r>
      <w:r w:rsidRPr="00FE4693">
        <w:rPr>
          <w:rStyle w:val="apple-converted-space"/>
          <w:b w:val="0"/>
          <w:sz w:val="28"/>
          <w:szCs w:val="28"/>
        </w:rPr>
        <w:t>, обучающихся по спец. "Экономика и управление пр-вом". М.: "Интерпракс", 1994. 206с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lastRenderedPageBreak/>
        <w:t>Быков В., Парамонов А., Чиндяокин В., Кравченко Л. Обучение старших школьников основам предпринимательской деятельности в форме ОДИ в условиях лагерных сборов.</w:t>
      </w:r>
      <w:r w:rsidR="00656E0B" w:rsidRPr="00FE4693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/</w:t>
      </w:r>
      <w:r w:rsidR="00656E0B" w:rsidRPr="00FE4693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Методические</w:t>
      </w:r>
      <w:r w:rsidRPr="00FE4693">
        <w:rPr>
          <w:rStyle w:val="apple-converted-space"/>
          <w:b w:val="0"/>
          <w:sz w:val="28"/>
          <w:szCs w:val="28"/>
        </w:rPr>
        <w:t> рекомендации. М., 1991. 37с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Варнакова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Е.Д. Социально-педагогические условия реализации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воспитательных</w:t>
      </w:r>
      <w:r w:rsidRPr="00FE4693">
        <w:rPr>
          <w:rStyle w:val="apple-converted-space"/>
          <w:b w:val="0"/>
          <w:sz w:val="28"/>
          <w:szCs w:val="28"/>
        </w:rPr>
        <w:t xml:space="preserve"> возможностей </w:t>
      </w:r>
      <w:r w:rsidR="00656E0B" w:rsidRPr="00FE4693">
        <w:rPr>
          <w:rStyle w:val="apple-converted-space"/>
          <w:b w:val="0"/>
          <w:sz w:val="28"/>
          <w:szCs w:val="28"/>
        </w:rPr>
        <w:t>трудовой деятельности: Автореф. </w:t>
      </w:r>
      <w:r w:rsidRPr="00FE4693">
        <w:rPr>
          <w:rStyle w:val="apple-converted-space"/>
          <w:b w:val="0"/>
          <w:sz w:val="28"/>
          <w:szCs w:val="28"/>
        </w:rPr>
        <w:t>дис. . д-ра пед.наук. Казань, 1990. 42с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t>Вейте.М. Индивидуальный подход к воспитанию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инициативности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старших школьников общеобразовательной школы. Канд. диссер. Брянск, 1993. 148с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Вершинин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С.И. Педагогические основы формирования у школьников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готовности</w:t>
      </w:r>
      <w:r w:rsidRPr="00FE4693">
        <w:rPr>
          <w:rStyle w:val="apple-converted-space"/>
          <w:b w:val="0"/>
          <w:sz w:val="28"/>
          <w:szCs w:val="28"/>
        </w:rPr>
        <w:t> к принятию решения о профессиональном выборе. Автореф. доктор, дисс. М., 1997. 4 3с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Власова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Е.И. Личностные механизмы становления социальной активности старших школьников. Канд. диссер. Киев, 1989. 180с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t>Вознесенский С. , Клейн</w:t>
      </w:r>
      <w:r w:rsidR="009316B1">
        <w:rPr>
          <w:rStyle w:val="apple-converted-space"/>
          <w:b w:val="0"/>
          <w:sz w:val="28"/>
          <w:szCs w:val="28"/>
        </w:rPr>
        <w:t>ер Г. , Тамбовцев В. Деловой ус</w:t>
      </w:r>
      <w:r w:rsidRPr="00FE4693">
        <w:rPr>
          <w:rStyle w:val="apple-converted-space"/>
          <w:b w:val="0"/>
          <w:sz w:val="28"/>
          <w:szCs w:val="28"/>
        </w:rPr>
        <w:t>пех: Вы решили стать предпринимателем. М.: Культура, 1991. 175с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Войтоловский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Н. В., Жихаревич В. С. Основы предпринима тельской деятельности: Учеб. пособие для системы рос. амер. шк. и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колледжей</w:t>
      </w:r>
      <w:r w:rsidRPr="00FE4693">
        <w:rPr>
          <w:rStyle w:val="apple-converted-space"/>
          <w:b w:val="0"/>
          <w:sz w:val="28"/>
          <w:szCs w:val="28"/>
        </w:rPr>
        <w:t>. Спб.: СЗПИ, 1993. 88с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t>Галкина М. Как формируется экономическое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мышление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старшеклассников.//Народное образование. 1993, № 3. С.76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Герасименко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В.П. Экономика и предпринимательская деятельность: Учеб. пособие. Ростов н/Д: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ДГТУ</w:t>
      </w:r>
      <w:r w:rsidRPr="00FE4693">
        <w:rPr>
          <w:rStyle w:val="apple-converted-space"/>
          <w:b w:val="0"/>
          <w:sz w:val="28"/>
          <w:szCs w:val="28"/>
        </w:rPr>
        <w:t>, 1994. 88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Гордиенко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Н.Г. Экономическое образование учащихся основной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общеобразовательной</w:t>
      </w:r>
      <w:r w:rsidRPr="00FE4693">
        <w:rPr>
          <w:rStyle w:val="apple-converted-space"/>
          <w:b w:val="0"/>
          <w:sz w:val="28"/>
          <w:szCs w:val="28"/>
        </w:rPr>
        <w:t> школы. Канд. диссер. М., 1994. 114с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Горькова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Т. Ю. , Третьяков В. А. Стратегия предпринимательства. Спб.: Знание, 1992. 39с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Григорьев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В.М. Педагогическое руководство игровой деятельностью старших школьников. Канд. диссер. М., 1984. 251с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lastRenderedPageBreak/>
        <w:t>История российского предпринимательства. Справ.-информ. пособие для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преподавателей</w:t>
      </w:r>
      <w:r w:rsidRPr="00FE4693">
        <w:rPr>
          <w:rStyle w:val="apple-converted-space"/>
          <w:b w:val="0"/>
          <w:sz w:val="28"/>
          <w:szCs w:val="28"/>
        </w:rPr>
        <w:t> и учащихся. Тюмень: ИПКПК, 1994. 47с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Каминка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 xml:space="preserve">А.И. Основы предпринимательского права. Пг., 1917 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t>Котляр Ф. Критерии и показатели эффективности трудовой подготовки старшеклассников. Методические рекомендации. М.: </w:t>
      </w: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АПН</w:t>
      </w:r>
      <w:r w:rsidRPr="00FE4693">
        <w:rPr>
          <w:rStyle w:val="apple-converted-space"/>
          <w:b w:val="0"/>
          <w:sz w:val="28"/>
          <w:szCs w:val="28"/>
        </w:rPr>
        <w:t> СССР, 1989. 54с</w:t>
      </w:r>
    </w:p>
    <w:p w:rsidR="009316B1" w:rsidRPr="009316B1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</w:rPr>
        <w:t>Методика изучения и оценки эффективности трудовой подготовки старшеклассников в условиях рыночной экономики. М.: АПН СССР, 1991. 153с</w:t>
      </w:r>
    </w:p>
    <w:p w:rsidR="001D4FB6" w:rsidRPr="00FE4693" w:rsidRDefault="009F7A84" w:rsidP="00FE4693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pple-converted-space"/>
          <w:b w:val="0"/>
          <w:bCs w:val="0"/>
          <w:sz w:val="28"/>
          <w:szCs w:val="28"/>
          <w:shd w:val="clear" w:color="auto" w:fill="FFFFFF"/>
        </w:rPr>
      </w:pPr>
      <w:r w:rsidRPr="00FE4693">
        <w:rPr>
          <w:rStyle w:val="apple-converted-space"/>
          <w:b w:val="0"/>
          <w:sz w:val="28"/>
          <w:szCs w:val="28"/>
          <w:shd w:val="clear" w:color="auto" w:fill="FFFFFF"/>
        </w:rPr>
        <w:t>Михалкович</w:t>
      </w:r>
      <w:r w:rsidR="009316B1">
        <w:rPr>
          <w:rStyle w:val="apple-converted-space"/>
          <w:b w:val="0"/>
          <w:sz w:val="28"/>
          <w:szCs w:val="28"/>
        </w:rPr>
        <w:t xml:space="preserve"> </w:t>
      </w:r>
      <w:r w:rsidRPr="00FE4693">
        <w:rPr>
          <w:rStyle w:val="apple-converted-space"/>
          <w:b w:val="0"/>
          <w:sz w:val="28"/>
          <w:szCs w:val="28"/>
        </w:rPr>
        <w:t>Н.В. Формирование экономического мышления старшеклассников в процессе учебного и производительного труда. Канд. диссер. Минск, 1991. 180с.</w:t>
      </w:r>
      <w:r w:rsidRPr="00FE4693">
        <w:rPr>
          <w:rFonts w:ascii="Verdana" w:hAnsi="Verdana"/>
          <w:color w:val="000000"/>
          <w:sz w:val="20"/>
          <w:szCs w:val="20"/>
        </w:rPr>
        <w:br/>
      </w:r>
    </w:p>
    <w:p w:rsidR="001D4FB6" w:rsidRDefault="001D4FB6" w:rsidP="00CD4F1C">
      <w:pPr>
        <w:spacing w:line="360" w:lineRule="auto"/>
        <w:rPr>
          <w:rStyle w:val="apple-converted-space"/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</w:pPr>
      <w:r>
        <w:rPr>
          <w:rStyle w:val="apple-converted-space"/>
          <w:bCs/>
          <w:sz w:val="28"/>
          <w:szCs w:val="28"/>
          <w:shd w:val="clear" w:color="auto" w:fill="FFFFFF"/>
        </w:rPr>
        <w:br w:type="page"/>
      </w:r>
    </w:p>
    <w:p w:rsidR="002818E2" w:rsidRPr="002818E2" w:rsidRDefault="002818E2" w:rsidP="00CD4F1C">
      <w:pPr>
        <w:spacing w:line="360" w:lineRule="auto"/>
        <w:jc w:val="center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lastRenderedPageBreak/>
        <w:t>ПРИЛОЖЕНИЕ А</w:t>
      </w:r>
    </w:p>
    <w:p w:rsidR="001D2A17" w:rsidRDefault="001D2A17" w:rsidP="001D2A17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</w:p>
    <w:p w:rsidR="001D2A17" w:rsidRDefault="002818E2" w:rsidP="001D2A17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Тест "Предпринимательские способности"</w:t>
      </w:r>
    </w:p>
    <w:p w:rsidR="001D2A17" w:rsidRDefault="002818E2" w:rsidP="001D2A17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Тест позволяет оценить уровень Ваших пр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едпринимательских способностей.</w:t>
      </w:r>
    </w:p>
    <w:p w:rsidR="002818E2" w:rsidRPr="002818E2" w:rsidRDefault="002818E2" w:rsidP="001D2A17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Ответьте, пожалуйста, "да" или "нет" на предложенные вопросы.</w:t>
      </w:r>
    </w:p>
    <w:p w:rsidR="009316B1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1. Умеете ли вы доводить начатое дело до конца, несмотря на возникающие препятствия?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2. Умеете ли вы настоять на принятом решении или вас можно легко переубедить?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3. Любите ли вы брать на себя ответственность, руководить?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4. Пользуетесь ли вы уважением и доверием своих коллег?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5. Вы здоровы?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6. Готовы ли вы трудиться от зари до зари, не получая немедленной отдачи?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7. Любите ли вы общаться и работать с людьми?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8. Умеете ли вы убеждать других в правильности избранного пути?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9. Понят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ны ли вам идеи и мысли других?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10. Есть ли у вас опыт работы в той области, в которой вы хотите начать собственное дело?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11. Знакомы ли вы с действующими правилами налогообложения, калькуляции заработной платы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, ведения бухгалтерского учета?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12. Будет ли в вашем городе или области спрос на товар или услугу, которые вы собираетесь предложить?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13. Есть ли у вас начальная подготовка в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области маркетинга и финансов?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14. Хорошо ли идут дела в вашем городе (области) у других предпринимателей вашего профиля?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15. Есть ли у вас на примете помещ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ение, которое можно арендовать?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lastRenderedPageBreak/>
        <w:t>16. Располагаете ли вы достаточными финансовыми средствами, чтобы поддержать свое предприятие в течение первого года его существования?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17. Есть ли у вас возможность привлечь к финансированию создаваемого вами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предприятия родных и знакомых?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18. Есть ли у вас на примете поставщики необходимых вам материалов?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19. Есть ли у вас на примете толковые специалисты, обладающие опытом и зн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аниями, которых вам не хватает?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20. Уверены ли вы в том, что иметь собственное дело — это главная ваша мечта?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Ключ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:</w:t>
      </w:r>
      <w:r w:rsidR="001D2A17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</w:t>
      </w: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Каждый положительный ответ дает вам одно очко. Подсчи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тайте, пожалуйста, сумму очков.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Результат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:</w:t>
      </w:r>
      <w:r w:rsidR="001D2A17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</w:t>
      </w: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Если сумма очков равна 17 и более, вы имеете все необходимые качества, чтобы стать предпринимателем. Ваши целеустремленность, энергия и вера в успех помогут реализовать любую стоящую идею — главное, чтобы идеи действительно того заслуживали.</w:t>
      </w:r>
    </w:p>
    <w:p w:rsidR="002818E2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Вы набрали от 13 до 17 очков? Ваши шансы на успех в качестве предпринимателя не столь очевидны. Однако вы можете стать у</w:t>
      </w:r>
      <w:r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дачливым дельцом, коммерсантом.</w:t>
      </w:r>
    </w:p>
    <w:p w:rsidR="0084287B" w:rsidRPr="002818E2" w:rsidRDefault="002818E2" w:rsidP="00C413E6">
      <w:pPr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2818E2">
        <w:rPr>
          <w:rStyle w:val="apple-converted-space"/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Если у вас менее 13 очков, из вас вряд ли выйдет хороший предприниматель. Постарайтесь набраться опыта, и прежде чем встать на путь свободного предпринимательства, еще и еще раз сопоставьте свои интересы, желания и возможности.</w:t>
      </w:r>
    </w:p>
    <w:sectPr w:rsidR="0084287B" w:rsidRPr="002818E2" w:rsidSect="00DB686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16" w:rsidRDefault="00E02C16" w:rsidP="00DF63D9">
      <w:pPr>
        <w:spacing w:after="0" w:line="240" w:lineRule="auto"/>
      </w:pPr>
      <w:r>
        <w:separator/>
      </w:r>
    </w:p>
  </w:endnote>
  <w:endnote w:type="continuationSeparator" w:id="0">
    <w:p w:rsidR="00E02C16" w:rsidRDefault="00E02C16" w:rsidP="00DF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796503"/>
      <w:docPartObj>
        <w:docPartGallery w:val="Page Numbers (Bottom of Page)"/>
        <w:docPartUnique/>
      </w:docPartObj>
    </w:sdtPr>
    <w:sdtEndPr/>
    <w:sdtContent>
      <w:p w:rsidR="00DB6866" w:rsidRDefault="004324D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3D9" w:rsidRDefault="00DF63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16" w:rsidRDefault="00E02C16" w:rsidP="00DF63D9">
      <w:pPr>
        <w:spacing w:after="0" w:line="240" w:lineRule="auto"/>
      </w:pPr>
      <w:r>
        <w:separator/>
      </w:r>
    </w:p>
  </w:footnote>
  <w:footnote w:type="continuationSeparator" w:id="0">
    <w:p w:rsidR="00E02C16" w:rsidRDefault="00E02C16" w:rsidP="00DF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05CC"/>
    <w:multiLevelType w:val="hybridMultilevel"/>
    <w:tmpl w:val="0B344C1C"/>
    <w:lvl w:ilvl="0" w:tplc="CC28CA9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03EF6"/>
    <w:multiLevelType w:val="multilevel"/>
    <w:tmpl w:val="42A2B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18790DFB"/>
    <w:multiLevelType w:val="hybridMultilevel"/>
    <w:tmpl w:val="D5F841AE"/>
    <w:lvl w:ilvl="0" w:tplc="8C60BBB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49101C"/>
    <w:multiLevelType w:val="multilevel"/>
    <w:tmpl w:val="C69A75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53B047C8"/>
    <w:multiLevelType w:val="hybridMultilevel"/>
    <w:tmpl w:val="62E8BCF6"/>
    <w:lvl w:ilvl="0" w:tplc="1E46E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861CE0"/>
    <w:multiLevelType w:val="hybridMultilevel"/>
    <w:tmpl w:val="E692F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84"/>
    <w:rsid w:val="00025C5D"/>
    <w:rsid w:val="00034AFA"/>
    <w:rsid w:val="00140D9E"/>
    <w:rsid w:val="0015042C"/>
    <w:rsid w:val="001511A2"/>
    <w:rsid w:val="001D0FBC"/>
    <w:rsid w:val="001D2A17"/>
    <w:rsid w:val="001D4FB6"/>
    <w:rsid w:val="001F48DD"/>
    <w:rsid w:val="002026CF"/>
    <w:rsid w:val="002818E2"/>
    <w:rsid w:val="002B7EA8"/>
    <w:rsid w:val="002D06C0"/>
    <w:rsid w:val="00313646"/>
    <w:rsid w:val="003525C7"/>
    <w:rsid w:val="00381039"/>
    <w:rsid w:val="00422E0E"/>
    <w:rsid w:val="00423B92"/>
    <w:rsid w:val="004324D7"/>
    <w:rsid w:val="004B6454"/>
    <w:rsid w:val="004C12C1"/>
    <w:rsid w:val="004D2A7A"/>
    <w:rsid w:val="00507C33"/>
    <w:rsid w:val="00533F15"/>
    <w:rsid w:val="00560B48"/>
    <w:rsid w:val="005808AE"/>
    <w:rsid w:val="00656E0B"/>
    <w:rsid w:val="006A0312"/>
    <w:rsid w:val="006A287A"/>
    <w:rsid w:val="00753EE7"/>
    <w:rsid w:val="007C2AF9"/>
    <w:rsid w:val="00824456"/>
    <w:rsid w:val="0084287B"/>
    <w:rsid w:val="00860BAB"/>
    <w:rsid w:val="008E4D5A"/>
    <w:rsid w:val="009316B1"/>
    <w:rsid w:val="009A0FFE"/>
    <w:rsid w:val="009F7A84"/>
    <w:rsid w:val="00AB61E4"/>
    <w:rsid w:val="00B0551B"/>
    <w:rsid w:val="00B07C85"/>
    <w:rsid w:val="00B93997"/>
    <w:rsid w:val="00C1429D"/>
    <w:rsid w:val="00C31C01"/>
    <w:rsid w:val="00C413E6"/>
    <w:rsid w:val="00CD4F1C"/>
    <w:rsid w:val="00D1222E"/>
    <w:rsid w:val="00D21B71"/>
    <w:rsid w:val="00D4436A"/>
    <w:rsid w:val="00DB6866"/>
    <w:rsid w:val="00DF63D9"/>
    <w:rsid w:val="00E02C16"/>
    <w:rsid w:val="00EE5644"/>
    <w:rsid w:val="00FA7F6D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40C23-09AB-4477-9771-3ECBE3B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2"/>
  </w:style>
  <w:style w:type="paragraph" w:styleId="1">
    <w:name w:val="heading 1"/>
    <w:basedOn w:val="a"/>
    <w:link w:val="10"/>
    <w:uiPriority w:val="9"/>
    <w:qFormat/>
    <w:rsid w:val="00842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9F7A84"/>
  </w:style>
  <w:style w:type="character" w:styleId="a3">
    <w:name w:val="Hyperlink"/>
    <w:basedOn w:val="a0"/>
    <w:uiPriority w:val="99"/>
    <w:semiHidden/>
    <w:unhideWhenUsed/>
    <w:rsid w:val="009F7A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28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4287B"/>
  </w:style>
  <w:style w:type="paragraph" w:styleId="a4">
    <w:name w:val="List Paragraph"/>
    <w:basedOn w:val="a"/>
    <w:uiPriority w:val="34"/>
    <w:qFormat/>
    <w:rsid w:val="0084287B"/>
    <w:pPr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31C0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Web">
    <w:name w:val="Обычный (Web)"/>
    <w:basedOn w:val="a"/>
    <w:rsid w:val="00C31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bbullet2gif">
    <w:name w:val="webbullet2.gif"/>
    <w:basedOn w:val="a"/>
    <w:rsid w:val="00C3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ullet3gif">
    <w:name w:val="webbullet3.gif"/>
    <w:basedOn w:val="a"/>
    <w:rsid w:val="00C3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3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C12C1"/>
    <w:pPr>
      <w:spacing w:before="100" w:beforeAutospacing="1" w:after="100" w:afterAutospacing="1" w:line="240" w:lineRule="auto"/>
      <w:ind w:leftChars="1701" w:left="1701" w:right="85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A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F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63D9"/>
  </w:style>
  <w:style w:type="paragraph" w:styleId="aa">
    <w:name w:val="footer"/>
    <w:basedOn w:val="a"/>
    <w:link w:val="ab"/>
    <w:uiPriority w:val="99"/>
    <w:unhideWhenUsed/>
    <w:rsid w:val="00DF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CF5-4E65-B89C-16760B619D7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F5-4E65-B89C-16760B619D7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CF5-4E65-B89C-16760B619D7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F5-4E65-B89C-16760B619D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1C46-7786-495E-8D93-EFF8FC20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6437</Words>
  <Characters>36695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3</cp:revision>
  <dcterms:created xsi:type="dcterms:W3CDTF">2019-03-26T09:53:00Z</dcterms:created>
  <dcterms:modified xsi:type="dcterms:W3CDTF">2019-03-26T09:53:00Z</dcterms:modified>
</cp:coreProperties>
</file>